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F66" w:rsidRDefault="00FE1F66" w:rsidP="00FE1F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F66" w:rsidRPr="001E6747" w:rsidRDefault="00FE1F66" w:rsidP="00FE1F66">
      <w:pPr>
        <w:adjustRightInd w:val="0"/>
        <w:spacing w:line="240" w:lineRule="auto"/>
        <w:jc w:val="center"/>
        <w:rPr>
          <w:highlight w:val="white"/>
        </w:rPr>
      </w:pPr>
      <w:r w:rsidRPr="001E6747">
        <w:rPr>
          <w:highlight w:val="white"/>
        </w:rPr>
        <w:t>Муниципальное образование город Ноябрьск</w:t>
      </w:r>
    </w:p>
    <w:p w:rsidR="00FE1F66" w:rsidRPr="001E6747" w:rsidRDefault="00FE1F66" w:rsidP="00FE1F66">
      <w:pPr>
        <w:adjustRightInd w:val="0"/>
        <w:spacing w:line="240" w:lineRule="auto"/>
        <w:jc w:val="center"/>
        <w:rPr>
          <w:highlight w:val="white"/>
        </w:rPr>
      </w:pPr>
      <w:r w:rsidRPr="001E6747">
        <w:rPr>
          <w:highlight w:val="white"/>
        </w:rPr>
        <w:t xml:space="preserve">Муниципальное бюджетное дошкольное образовательное учреждение </w:t>
      </w:r>
    </w:p>
    <w:p w:rsidR="00FE1F66" w:rsidRPr="001E6747" w:rsidRDefault="00FE1F66" w:rsidP="00FE1F66">
      <w:pPr>
        <w:adjustRightInd w:val="0"/>
        <w:spacing w:line="240" w:lineRule="auto"/>
        <w:jc w:val="center"/>
        <w:rPr>
          <w:highlight w:val="white"/>
        </w:rPr>
      </w:pPr>
      <w:r w:rsidRPr="001E6747">
        <w:rPr>
          <w:highlight w:val="white"/>
        </w:rPr>
        <w:t>«Белоснежка» муниципального образования город Ноябрьск</w:t>
      </w:r>
    </w:p>
    <w:p w:rsidR="00FE1F66" w:rsidRDefault="00FE1F66" w:rsidP="00FE1F66">
      <w:pPr>
        <w:pStyle w:val="c2"/>
        <w:rPr>
          <w:rStyle w:val="c27"/>
        </w:rPr>
      </w:pPr>
    </w:p>
    <w:p w:rsidR="00FE1F66" w:rsidRDefault="00FE1F66" w:rsidP="00FE1F66">
      <w:pPr>
        <w:pStyle w:val="c2"/>
        <w:rPr>
          <w:rStyle w:val="c27"/>
        </w:rPr>
      </w:pPr>
    </w:p>
    <w:p w:rsidR="00FE1F66" w:rsidRDefault="00FE1F66" w:rsidP="009B38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</w:pPr>
    </w:p>
    <w:p w:rsidR="00FE1F66" w:rsidRDefault="00FE1F66" w:rsidP="009B38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</w:pPr>
    </w:p>
    <w:p w:rsidR="00FE1F66" w:rsidRPr="00FE1F66" w:rsidRDefault="00FE1F66" w:rsidP="009B38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</w:pPr>
    </w:p>
    <w:p w:rsidR="00FE1F66" w:rsidRDefault="004B2DD2" w:rsidP="00FE1F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  <w:t>Занятие</w:t>
      </w:r>
      <w:r w:rsidR="00FE1F66" w:rsidRPr="00FE1F66"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  <w:t xml:space="preserve"> по развитию речи «Заучивание стихотворения П. С. Соловьевой «Ночь и день» </w:t>
      </w:r>
    </w:p>
    <w:p w:rsidR="00FE1F66" w:rsidRPr="00FE1F66" w:rsidRDefault="00FE1F66" w:rsidP="00FE1F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</w:pPr>
      <w:r w:rsidRPr="00FE1F66"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  <w:t>в подготовительной к школе группе</w:t>
      </w:r>
    </w:p>
    <w:p w:rsidR="00FE1F66" w:rsidRDefault="00FE1F66" w:rsidP="009B38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F66" w:rsidRDefault="00FE1F66" w:rsidP="009B38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F66" w:rsidRDefault="00FE1F66" w:rsidP="009B38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F66" w:rsidRDefault="00FE1F66" w:rsidP="009B38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F66" w:rsidRDefault="00FE1F66" w:rsidP="009B38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F66" w:rsidRDefault="00FE1F66" w:rsidP="009B38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F66" w:rsidRDefault="00FE1F66" w:rsidP="009B38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F66" w:rsidRDefault="00FE1F66" w:rsidP="009B38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F66" w:rsidRDefault="00FE1F66" w:rsidP="009B38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F66" w:rsidRDefault="00FE1F66" w:rsidP="009B38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F66" w:rsidRDefault="00FE1F66" w:rsidP="00FE1F6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F66" w:rsidRDefault="00FE1F66" w:rsidP="00FE1F66">
      <w:pPr>
        <w:spacing w:before="100" w:beforeAutospacing="1" w:after="100" w:afterAutospacing="1"/>
        <w:outlineLvl w:val="3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Материал подготовила</w:t>
      </w:r>
    </w:p>
    <w:p w:rsidR="00FE1F66" w:rsidRPr="00732872" w:rsidRDefault="00FE1F66" w:rsidP="00FE1F66">
      <w:pPr>
        <w:spacing w:before="100" w:beforeAutospacing="1" w:after="100" w:afterAutospacing="1"/>
        <w:jc w:val="center"/>
        <w:outlineLvl w:val="3"/>
        <w:rPr>
          <w:rStyle w:val="c27"/>
          <w:b/>
          <w:bCs/>
        </w:rPr>
      </w:pPr>
      <w:r>
        <w:rPr>
          <w:b/>
          <w:bCs/>
        </w:rPr>
        <w:t xml:space="preserve">                                                                  </w:t>
      </w:r>
      <w:proofErr w:type="spellStart"/>
      <w:r>
        <w:rPr>
          <w:b/>
          <w:bCs/>
        </w:rPr>
        <w:t>Восптатель</w:t>
      </w:r>
      <w:proofErr w:type="spellEnd"/>
      <w:r>
        <w:rPr>
          <w:b/>
          <w:bCs/>
        </w:rPr>
        <w:t xml:space="preserve">:  </w:t>
      </w:r>
      <w:proofErr w:type="spellStart"/>
      <w:r>
        <w:rPr>
          <w:b/>
          <w:bCs/>
        </w:rPr>
        <w:t>Кошеленко</w:t>
      </w:r>
      <w:proofErr w:type="spellEnd"/>
      <w:r>
        <w:rPr>
          <w:b/>
          <w:bCs/>
        </w:rPr>
        <w:t xml:space="preserve"> Оксана Владимировна.</w:t>
      </w:r>
    </w:p>
    <w:p w:rsidR="00FE1F66" w:rsidRDefault="00FE1F66" w:rsidP="004B2D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67B" w:rsidRPr="00FE1F66" w:rsidRDefault="004B2DD2" w:rsidP="009B38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Занятие </w:t>
      </w:r>
      <w:r w:rsidR="00FE567B" w:rsidRPr="00FE1F6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по развитию речи «Заучивание стихотворения П. С. Соловьевой «Ночь и день» в подготовительной к школе группе</w:t>
      </w:r>
    </w:p>
    <w:p w:rsidR="00FE567B" w:rsidRPr="00FE1F66" w:rsidRDefault="00FE567B" w:rsidP="00FE56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FE1F66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Цель:</w:t>
      </w:r>
    </w:p>
    <w:p w:rsidR="00FE567B" w:rsidRPr="00FE567B" w:rsidRDefault="00FE567B" w:rsidP="00FE56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67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навыки заучивания стихотворения с опорой на наглядность; упражнять в выразительном чтении стихотворения. Продолжать учить составлять из слов простые предложения. Уточнять знания детей о временах года.</w:t>
      </w:r>
    </w:p>
    <w:p w:rsidR="00FE567B" w:rsidRPr="00FE1F66" w:rsidRDefault="00FE567B" w:rsidP="00FE56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FE1F66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Задачи:</w:t>
      </w:r>
    </w:p>
    <w:p w:rsidR="00FE567B" w:rsidRPr="00FE567B" w:rsidRDefault="00FE567B" w:rsidP="00FE56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67B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Развивать фонематический слух, восприятие, внимание, память.</w:t>
      </w:r>
    </w:p>
    <w:p w:rsidR="00FE567B" w:rsidRPr="00FE567B" w:rsidRDefault="00FE567B" w:rsidP="00FE56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67B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Развивать способность воспринимать поэтическую речь.</w:t>
      </w:r>
    </w:p>
    <w:p w:rsidR="00FE567B" w:rsidRPr="00FE567B" w:rsidRDefault="00FE567B" w:rsidP="00FE56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67B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Воспитывать любовь к русской поэзии, родной природе.</w:t>
      </w:r>
    </w:p>
    <w:p w:rsidR="00FE567B" w:rsidRPr="00FE1F66" w:rsidRDefault="00FE567B" w:rsidP="00FE56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FE1F66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Методы и приемы: </w:t>
      </w:r>
    </w:p>
    <w:p w:rsidR="00FE567B" w:rsidRPr="00FE567B" w:rsidRDefault="00FE567B" w:rsidP="00FE56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67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Рассматривание и беседа по картинкам «Времена года», «Весна».</w:t>
      </w:r>
    </w:p>
    <w:p w:rsidR="00FE567B" w:rsidRPr="00FE567B" w:rsidRDefault="00FE567B" w:rsidP="00FE56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67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Заучивание стихотворения.</w:t>
      </w:r>
    </w:p>
    <w:p w:rsidR="00FE567B" w:rsidRPr="00FE567B" w:rsidRDefault="00FE567B" w:rsidP="00FE56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E1F66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Материалы и оборудование</w:t>
      </w:r>
      <w:r w:rsidRPr="00FE5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FE5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иллюстрации времен года; </w:t>
      </w:r>
      <w:proofErr w:type="spellStart"/>
      <w:r w:rsidRPr="00FE567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мультимедийная</w:t>
      </w:r>
      <w:proofErr w:type="spellEnd"/>
      <w:r w:rsidRPr="00FE5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техника (Презентация,</w:t>
      </w:r>
      <w:proofErr w:type="gramEnd"/>
    </w:p>
    <w:p w:rsidR="00FE567B" w:rsidRPr="00FE567B" w:rsidRDefault="00FE567B" w:rsidP="00FE56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F66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Предварительная работа</w:t>
      </w:r>
      <w:r w:rsidRPr="00FE5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FE567B" w:rsidRPr="00FE567B" w:rsidRDefault="00FE567B" w:rsidP="00FE56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67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Рассматривание и беседа по картинкам «Времена года», «Весна».</w:t>
      </w:r>
    </w:p>
    <w:p w:rsidR="00FE567B" w:rsidRPr="00FE567B" w:rsidRDefault="00FE567B" w:rsidP="00FE56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6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Воспитатель:</w:t>
      </w:r>
      <w:r w:rsidRPr="00FE5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Ребята, давайте </w:t>
      </w:r>
      <w:proofErr w:type="gramStart"/>
      <w:r w:rsidRPr="00FE567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вспомним</w:t>
      </w:r>
      <w:proofErr w:type="gramEnd"/>
      <w:r w:rsidRPr="00FE5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сколько месяцев в году?</w:t>
      </w:r>
    </w:p>
    <w:p w:rsidR="00FE567B" w:rsidRPr="00FE567B" w:rsidRDefault="00FE567B" w:rsidP="00FE56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6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Дети: </w:t>
      </w:r>
      <w:r w:rsidRPr="00FE567B">
        <w:rPr>
          <w:rFonts w:ascii="Times New Roman" w:eastAsia="Times New Roman" w:hAnsi="Times New Roman" w:cs="Times New Roman"/>
          <w:sz w:val="24"/>
          <w:szCs w:val="24"/>
          <w:lang w:eastAsia="ru-RU"/>
        </w:rPr>
        <w:t>- 12.</w:t>
      </w:r>
    </w:p>
    <w:p w:rsidR="00FE567B" w:rsidRPr="00FE567B" w:rsidRDefault="00FE567B" w:rsidP="00FE56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6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Воспитатель:</w:t>
      </w:r>
      <w:r w:rsidRPr="00FE567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Какой месяц сейчас, как он называется?</w:t>
      </w:r>
    </w:p>
    <w:p w:rsidR="00FE567B" w:rsidRPr="00FE567B" w:rsidRDefault="00FE567B" w:rsidP="00FE56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6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Дети:</w:t>
      </w:r>
      <w:r w:rsidR="004E4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Март</w:t>
      </w:r>
      <w:r w:rsidRPr="00FE56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567B" w:rsidRPr="00FE567B" w:rsidRDefault="00FE567B" w:rsidP="00FE56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6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Воспитатель:</w:t>
      </w:r>
      <w:r w:rsidR="004E4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Какой месяц был перед мартом</w:t>
      </w:r>
      <w:r w:rsidRPr="00FE567B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FE567B" w:rsidRPr="00FE567B" w:rsidRDefault="00FE567B" w:rsidP="00FE56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6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</w:t>
      </w:r>
      <w:r w:rsidR="004E4D10">
        <w:rPr>
          <w:rFonts w:ascii="Times New Roman" w:eastAsia="Times New Roman" w:hAnsi="Times New Roman" w:cs="Times New Roman"/>
          <w:sz w:val="24"/>
          <w:szCs w:val="24"/>
          <w:lang w:eastAsia="ru-RU"/>
        </w:rPr>
        <w:t>: -  февраль</w:t>
      </w:r>
      <w:r w:rsidRPr="00FE56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567B" w:rsidRPr="00FE567B" w:rsidRDefault="00FE567B" w:rsidP="00FE56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6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Воспитатель:</w:t>
      </w:r>
      <w:r w:rsidRPr="00FE5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</w:t>
      </w:r>
      <w:r w:rsidR="004E4D10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акой месяц наступит после марта</w:t>
      </w:r>
      <w:r w:rsidRPr="00FE567B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FE567B" w:rsidRDefault="00FE567B" w:rsidP="00FE56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6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Дети:</w:t>
      </w:r>
      <w:r w:rsidR="004E4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Апрель</w:t>
      </w:r>
      <w:r w:rsidRPr="00FE56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4D10" w:rsidRPr="00FE567B" w:rsidRDefault="004E4D10" w:rsidP="004E4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6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Воспитатель:</w:t>
      </w:r>
      <w:r w:rsidRPr="00FE5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акой месяц наступит после апреля</w:t>
      </w:r>
      <w:r w:rsidRPr="00FE567B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4E4D10" w:rsidRPr="00FE567B" w:rsidRDefault="004E4D10" w:rsidP="004E4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6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май</w:t>
      </w:r>
    </w:p>
    <w:p w:rsidR="00FE567B" w:rsidRPr="00FE567B" w:rsidRDefault="00FE567B" w:rsidP="00FE56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6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Воспитатель:</w:t>
      </w:r>
      <w:r w:rsidRPr="00FE5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Назовите все три</w:t>
      </w:r>
      <w:r w:rsidR="004E4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весенних </w:t>
      </w:r>
      <w:r w:rsidRPr="00FE5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месяца по порядку. </w:t>
      </w:r>
    </w:p>
    <w:p w:rsidR="00FE567B" w:rsidRPr="00FE567B" w:rsidRDefault="00FE567B" w:rsidP="00FE56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6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Воспитатель:</w:t>
      </w:r>
      <w:r w:rsidRPr="00FE567B">
        <w:rPr>
          <w:rFonts w:ascii="Times New Roman" w:eastAsia="Times New Roman" w:hAnsi="Times New Roman" w:cs="Times New Roman"/>
          <w:sz w:val="24"/>
          <w:szCs w:val="24"/>
          <w:lang w:eastAsia="ru-RU"/>
        </w:rPr>
        <w:t>150 лет назад 20 марта родилась русская поэтесса и художница Поликсена Сергеевна Соловьева. Она написала стихотворение, которое называется «Ночь и день». Послушайте его.</w:t>
      </w:r>
    </w:p>
    <w:p w:rsidR="00FE567B" w:rsidRPr="00FE567B" w:rsidRDefault="00FE567B" w:rsidP="00FE56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67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рассказывает наизусть стихотворение и демонстрирует презентацию.</w:t>
      </w:r>
    </w:p>
    <w:p w:rsidR="00FE567B" w:rsidRPr="00FE567B" w:rsidRDefault="00FE567B" w:rsidP="00FE56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-Ночь зимой – как черный кот,</w:t>
      </w:r>
    </w:p>
    <w:p w:rsidR="00FE567B" w:rsidRPr="00FE567B" w:rsidRDefault="00FE567B" w:rsidP="00FE56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5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День – как серенькая мышь.</w:t>
      </w:r>
    </w:p>
    <w:p w:rsidR="00FE567B" w:rsidRPr="00FE567B" w:rsidRDefault="00FE567B" w:rsidP="00FE56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5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 весна, весна идет,</w:t>
      </w:r>
    </w:p>
    <w:p w:rsidR="00FE567B" w:rsidRPr="00FE567B" w:rsidRDefault="00FE567B" w:rsidP="00FE56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5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Ярко, звонко каплет с крыш.</w:t>
      </w:r>
    </w:p>
    <w:p w:rsidR="00FE567B" w:rsidRPr="00FE567B" w:rsidRDefault="00FE567B" w:rsidP="00FE56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5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Уж морозу не сдержать</w:t>
      </w:r>
    </w:p>
    <w:p w:rsidR="00FE567B" w:rsidRPr="00FE567B" w:rsidRDefault="00FE567B" w:rsidP="00FE56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5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Шумной радости ручьев,</w:t>
      </w:r>
    </w:p>
    <w:p w:rsidR="00FE567B" w:rsidRPr="00FE567B" w:rsidRDefault="00FE567B" w:rsidP="00FE56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5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Стали птицы прилетать,</w:t>
      </w:r>
    </w:p>
    <w:p w:rsidR="00FE567B" w:rsidRPr="00FE567B" w:rsidRDefault="00FE567B" w:rsidP="00FE56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5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Звонче щебет воробьев.</w:t>
      </w:r>
    </w:p>
    <w:p w:rsidR="00FE567B" w:rsidRPr="00FE567B" w:rsidRDefault="00FE567B" w:rsidP="00FE56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5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Исчезает тьма и тишь,</w:t>
      </w:r>
    </w:p>
    <w:p w:rsidR="00FE567B" w:rsidRPr="00FE567B" w:rsidRDefault="00FE567B" w:rsidP="00FE56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5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теперь наоборот:</w:t>
      </w:r>
    </w:p>
    <w:p w:rsidR="00FE567B" w:rsidRPr="00FE567B" w:rsidRDefault="00FE567B" w:rsidP="00FE56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5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Ночь – как серенькая мышь,</w:t>
      </w:r>
    </w:p>
    <w:p w:rsidR="00FE567B" w:rsidRPr="00FE567B" w:rsidRDefault="00FE567B" w:rsidP="00FE56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День – большой, блестящий кот. </w:t>
      </w:r>
    </w:p>
    <w:p w:rsidR="00FE567B" w:rsidRPr="00FE567B" w:rsidRDefault="00FE567B" w:rsidP="00FE56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6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Воспитатель:</w:t>
      </w:r>
      <w:r w:rsidRPr="00FE5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Вам понравилось это стихотворение? О чем оно?</w:t>
      </w:r>
    </w:p>
    <w:p w:rsidR="00FE567B" w:rsidRPr="00FE567B" w:rsidRDefault="00FE567B" w:rsidP="00FE56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6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Дети:</w:t>
      </w:r>
    </w:p>
    <w:p w:rsidR="00FE567B" w:rsidRPr="00FE567B" w:rsidRDefault="00FE567B" w:rsidP="00FE56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6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Воспитатель:</w:t>
      </w:r>
      <w:r w:rsidRPr="00FE5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gramStart"/>
      <w:r w:rsidRPr="00FE567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</w:t>
      </w:r>
      <w:proofErr w:type="gramEnd"/>
      <w:r w:rsidRPr="00FE5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каких слов и выражений вам не знакомо?</w:t>
      </w:r>
    </w:p>
    <w:p w:rsidR="00FE567B" w:rsidRPr="00FE567B" w:rsidRDefault="00FE567B" w:rsidP="00FE56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67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зачитывает первые две строчки с демонстрацией соответствующего слайда презентации:</w:t>
      </w:r>
    </w:p>
    <w:p w:rsidR="00FE567B" w:rsidRPr="00FE567B" w:rsidRDefault="00FE567B" w:rsidP="00FE56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67B">
        <w:rPr>
          <w:rFonts w:ascii="Times New Roman" w:eastAsia="Times New Roman" w:hAnsi="Times New Roman" w:cs="Times New Roman"/>
          <w:sz w:val="24"/>
          <w:szCs w:val="24"/>
          <w:lang w:eastAsia="ru-RU"/>
        </w:rPr>
        <w:t>-Ночь зимой – как черный кот,</w:t>
      </w:r>
    </w:p>
    <w:p w:rsidR="00FE567B" w:rsidRPr="00FE567B" w:rsidRDefault="00FE567B" w:rsidP="00FE56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67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– как серенькая мышь.</w:t>
      </w:r>
    </w:p>
    <w:p w:rsidR="00FE567B" w:rsidRPr="00FE567B" w:rsidRDefault="00FE567B" w:rsidP="00FE56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6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Воспитатель:</w:t>
      </w:r>
      <w:r w:rsidRPr="00FE5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Какое необычное сравнение! Как вы понимаете эти две строчки? О чем они?</w:t>
      </w:r>
    </w:p>
    <w:p w:rsidR="00FE567B" w:rsidRPr="00FE567B" w:rsidRDefault="00FE567B" w:rsidP="00FE56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67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повторяет строчки еще раз и присоединяет к ним две следующие строки с демонстрацией соответствующего слайда презентации:</w:t>
      </w:r>
    </w:p>
    <w:p w:rsidR="00FE567B" w:rsidRPr="00FE567B" w:rsidRDefault="00FE567B" w:rsidP="00FE56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67B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весна, весна идет,</w:t>
      </w:r>
    </w:p>
    <w:p w:rsidR="00FE567B" w:rsidRPr="00FE567B" w:rsidRDefault="00FE567B" w:rsidP="00FE56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6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Ярко, звонко каплет с крыш.</w:t>
      </w:r>
    </w:p>
    <w:p w:rsidR="00FE567B" w:rsidRPr="00FE567B" w:rsidRDefault="00FE567B" w:rsidP="00FE56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67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(3-4 ребенка) читают четверостишие. Затем его повторяет педагог, присоединяя следующие четыре строки с демонстрацией соответствующего слайда презентации:</w:t>
      </w:r>
    </w:p>
    <w:p w:rsidR="00FE567B" w:rsidRPr="00FE567B" w:rsidRDefault="00FE567B" w:rsidP="00FE56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67B">
        <w:rPr>
          <w:rFonts w:ascii="Times New Roman" w:eastAsia="Times New Roman" w:hAnsi="Times New Roman" w:cs="Times New Roman"/>
          <w:sz w:val="24"/>
          <w:szCs w:val="24"/>
          <w:lang w:eastAsia="ru-RU"/>
        </w:rPr>
        <w:t>Уж морозу не сдержать</w:t>
      </w:r>
    </w:p>
    <w:p w:rsidR="00FE567B" w:rsidRPr="00FE567B" w:rsidRDefault="00FE567B" w:rsidP="00FE56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67B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Шумной радости ручьев,</w:t>
      </w:r>
    </w:p>
    <w:p w:rsidR="00FE567B" w:rsidRPr="00FE567B" w:rsidRDefault="00FE567B" w:rsidP="00FE56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67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Стали птицы прилетать,</w:t>
      </w:r>
    </w:p>
    <w:p w:rsidR="00FE567B" w:rsidRPr="00FE567B" w:rsidRDefault="00FE567B" w:rsidP="00FE56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67B">
        <w:rPr>
          <w:rFonts w:ascii="Times New Roman" w:eastAsia="Times New Roman" w:hAnsi="Times New Roman" w:cs="Times New Roman"/>
          <w:sz w:val="24"/>
          <w:szCs w:val="24"/>
          <w:lang w:eastAsia="ru-RU"/>
        </w:rPr>
        <w:t>Звонче щебет воробьев.</w:t>
      </w:r>
    </w:p>
    <w:p w:rsidR="00FE567B" w:rsidRPr="00FE567B" w:rsidRDefault="00FE567B" w:rsidP="00FE56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67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(3-4 ребенка) читают четверостишие. Затем его повторяет педагог, присоединяя следующие четыре строки с демонстрацией соответствующего слайда презентации:</w:t>
      </w:r>
    </w:p>
    <w:p w:rsidR="00FE567B" w:rsidRPr="00FE567B" w:rsidRDefault="00FE567B" w:rsidP="00FE56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67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Исчезает тьма и тишь,</w:t>
      </w:r>
    </w:p>
    <w:p w:rsidR="00FE567B" w:rsidRPr="00FE567B" w:rsidRDefault="00FE567B" w:rsidP="00FE56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67B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теперь наоборот:</w:t>
      </w:r>
    </w:p>
    <w:p w:rsidR="00FE567B" w:rsidRPr="00FE567B" w:rsidRDefault="00FE567B" w:rsidP="00FE56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67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Ночь – как серенькая мышь,</w:t>
      </w:r>
    </w:p>
    <w:p w:rsidR="00FE567B" w:rsidRPr="00FE567B" w:rsidRDefault="00FE567B" w:rsidP="00FE56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67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– большой, блестящий кот.</w:t>
      </w:r>
    </w:p>
    <w:p w:rsidR="00FE567B" w:rsidRPr="00FE567B" w:rsidRDefault="00FE567B" w:rsidP="00FE56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67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обращает внимание детей на сравнение ночи и дня с котом: «Ночь зимой – как черный кот», а с наступлением весны «День – большой, блестящий кот». – Прошу вас объяснить, как вы понимаете эти строчки? Почему ночь зимой – как черный кот, а весенний день – большой, блестящий кот?</w:t>
      </w:r>
    </w:p>
    <w:p w:rsidR="00FE567B" w:rsidRPr="00FE567B" w:rsidRDefault="00FE567B" w:rsidP="00FE567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E56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Физкультминутка:</w:t>
      </w:r>
    </w:p>
    <w:p w:rsidR="00FE567B" w:rsidRPr="00FE567B" w:rsidRDefault="00FE567B" w:rsidP="00FE56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6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Выполняем движения в соответствии со словами. </w:t>
      </w:r>
    </w:p>
    <w:p w:rsidR="00FE567B" w:rsidRPr="00FE567B" w:rsidRDefault="00FE567B" w:rsidP="00FE56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67B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 встаньте, улыбнитесь,</w:t>
      </w:r>
    </w:p>
    <w:p w:rsidR="00FE567B" w:rsidRPr="00FE567B" w:rsidRDefault="00FE567B" w:rsidP="00FE56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67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Выше, выше подтянитесь</w:t>
      </w:r>
    </w:p>
    <w:p w:rsidR="00FE567B" w:rsidRPr="00FE567B" w:rsidRDefault="00FE567B" w:rsidP="00FE56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67B">
        <w:rPr>
          <w:rFonts w:ascii="Times New Roman" w:eastAsia="Times New Roman" w:hAnsi="Times New Roman" w:cs="Times New Roman"/>
          <w:sz w:val="24"/>
          <w:szCs w:val="24"/>
          <w:lang w:eastAsia="ru-RU"/>
        </w:rPr>
        <w:t>Ну-ка, плечи распрямите,</w:t>
      </w:r>
    </w:p>
    <w:p w:rsidR="00FE567B" w:rsidRPr="00FE567B" w:rsidRDefault="00FE567B" w:rsidP="00FE56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6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Поднимите, опустите,</w:t>
      </w:r>
    </w:p>
    <w:p w:rsidR="00FE567B" w:rsidRPr="00FE567B" w:rsidRDefault="00FE567B" w:rsidP="00FE56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67B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Влево, вправо повернулись,</w:t>
      </w:r>
    </w:p>
    <w:p w:rsidR="00FE567B" w:rsidRPr="00FE567B" w:rsidRDefault="00FE567B" w:rsidP="00FE56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67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 коленями коснулись</w:t>
      </w:r>
    </w:p>
    <w:p w:rsidR="00FE567B" w:rsidRPr="00FE567B" w:rsidRDefault="00FE567B" w:rsidP="00FE56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67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Сели, встали, сели, встали</w:t>
      </w:r>
    </w:p>
    <w:p w:rsidR="00FE567B" w:rsidRPr="00FE567B" w:rsidRDefault="00FE567B" w:rsidP="00FE56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67B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месте побежали.</w:t>
      </w:r>
    </w:p>
    <w:p w:rsidR="00FE567B" w:rsidRPr="00FE567B" w:rsidRDefault="00FE567B" w:rsidP="00FE56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67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Молодцы! Присаживаемся на свои места.</w:t>
      </w:r>
    </w:p>
    <w:p w:rsidR="004E4D10" w:rsidRDefault="004E4D10" w:rsidP="00FE56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D10" w:rsidRDefault="004E4D10" w:rsidP="00FE56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67B" w:rsidRPr="00FE567B" w:rsidRDefault="00FE567B" w:rsidP="00FE56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67B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FE56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</w:t>
      </w:r>
      <w:r w:rsidRPr="00FE567B">
        <w:rPr>
          <w:rFonts w:ascii="Times New Roman" w:eastAsia="Times New Roman" w:hAnsi="Times New Roman" w:cs="Times New Roman"/>
          <w:sz w:val="24"/>
          <w:szCs w:val="24"/>
          <w:lang w:eastAsia="ru-RU"/>
        </w:rPr>
        <w:t>: Ребята, давайте вспомним, Что такое предложение?</w:t>
      </w:r>
    </w:p>
    <w:p w:rsidR="00FE567B" w:rsidRPr="00FE567B" w:rsidRDefault="00FE567B" w:rsidP="00FE56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6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Дети:</w:t>
      </w:r>
    </w:p>
    <w:p w:rsidR="00FE567B" w:rsidRPr="00FE567B" w:rsidRDefault="00FE567B" w:rsidP="00FE56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6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Воспитатель:</w:t>
      </w:r>
      <w:r w:rsidRPr="00FE5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Дети, посмотрите на доску (на доске четыре слова: весенние, побежали, Шумно, ручейки). Это можно назвать предложением? Почему?</w:t>
      </w:r>
    </w:p>
    <w:p w:rsidR="00FE567B" w:rsidRPr="00FE567B" w:rsidRDefault="00FE567B" w:rsidP="00FE56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67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Расставьте слова по порядку, чтоб получилось предложение.</w:t>
      </w:r>
    </w:p>
    <w:p w:rsidR="00FE567B" w:rsidRPr="00FE567B" w:rsidRDefault="00FE567B" w:rsidP="00FE56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6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Дети:</w:t>
      </w:r>
      <w:r w:rsidR="004E4D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FE567B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Шумно побежали весенние ручейки.</w:t>
      </w:r>
    </w:p>
    <w:p w:rsidR="00FE567B" w:rsidRPr="00FE567B" w:rsidRDefault="00FE567B" w:rsidP="00FE56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6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Воспитатель: </w:t>
      </w:r>
      <w:r w:rsidRPr="00FE567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Молодцы! Вы справились!</w:t>
      </w:r>
    </w:p>
    <w:p w:rsidR="00FE567B" w:rsidRPr="00FE567B" w:rsidRDefault="00FE567B" w:rsidP="00FE56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6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Воспитатель:</w:t>
      </w:r>
      <w:r w:rsidRPr="00FE5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теперь скажите, что такое слог?</w:t>
      </w:r>
    </w:p>
    <w:p w:rsidR="00FE567B" w:rsidRPr="00FE567B" w:rsidRDefault="00FE567B" w:rsidP="00FE56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67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чего зависит количество слогов в слове?</w:t>
      </w:r>
    </w:p>
    <w:p w:rsidR="00FE567B" w:rsidRPr="00FE567B" w:rsidRDefault="00FE567B" w:rsidP="00FE56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67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посчитаем в слове «побежали» буквы.</w:t>
      </w:r>
    </w:p>
    <w:p w:rsidR="00FE567B" w:rsidRPr="00FE567B" w:rsidRDefault="00FE567B" w:rsidP="00FE56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67B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посчитаем звуки.</w:t>
      </w:r>
    </w:p>
    <w:p w:rsidR="00FE567B" w:rsidRPr="00FE567B" w:rsidRDefault="00FE567B" w:rsidP="00FE56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67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согласных?</w:t>
      </w:r>
    </w:p>
    <w:p w:rsidR="00FE567B" w:rsidRPr="00FE567B" w:rsidRDefault="00FE567B" w:rsidP="00FE56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67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гласных?</w:t>
      </w:r>
    </w:p>
    <w:p w:rsidR="00FE567B" w:rsidRPr="00FE567B" w:rsidRDefault="00FE567B" w:rsidP="00FE56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6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какую гласную падает ударение?</w:t>
      </w:r>
    </w:p>
    <w:p w:rsidR="00FE567B" w:rsidRPr="00FE567B" w:rsidRDefault="00FE567B" w:rsidP="00FE56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67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в этом слове слогов?</w:t>
      </w:r>
    </w:p>
    <w:p w:rsidR="00FE567B" w:rsidRPr="00FE567B" w:rsidRDefault="00FE567B" w:rsidP="00FE56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Итог:</w:t>
      </w:r>
    </w:p>
    <w:p w:rsidR="00FE567B" w:rsidRPr="00FE567B" w:rsidRDefault="00FE567B" w:rsidP="00FE56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67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времен года вы знаете, их название по порядку.</w:t>
      </w:r>
    </w:p>
    <w:p w:rsidR="00FE567B" w:rsidRPr="00FE567B" w:rsidRDefault="00FE567B" w:rsidP="00FE56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67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Месяцы. Сколько их всего. Назвать по порядку.</w:t>
      </w:r>
    </w:p>
    <w:p w:rsidR="00FE567B" w:rsidRPr="00FE567B" w:rsidRDefault="00FE567B" w:rsidP="00FE56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67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называется стихотворение, которое сегодня мы выучили?</w:t>
      </w:r>
    </w:p>
    <w:p w:rsidR="00FE567B" w:rsidRPr="00FE567B" w:rsidRDefault="00FE567B" w:rsidP="00FE56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67B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его написал?</w:t>
      </w:r>
    </w:p>
    <w:p w:rsidR="00FE567B" w:rsidRPr="00FE567B" w:rsidRDefault="00FE567B" w:rsidP="00FE56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67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предложение? Из чего состоят слова. Как правильно поделить слово на слоги?</w:t>
      </w:r>
    </w:p>
    <w:p w:rsidR="00D349FE" w:rsidRDefault="00D349FE"/>
    <w:p w:rsidR="004E4D10" w:rsidRDefault="004E4D10"/>
    <w:p w:rsidR="004E4D10" w:rsidRDefault="004E4D10"/>
    <w:p w:rsidR="004E4D10" w:rsidRDefault="004E4D10"/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32"/>
      </w:tblGrid>
      <w:tr w:rsidR="004E4D10" w:rsidTr="009B3806">
        <w:trPr>
          <w:trHeight w:val="480"/>
        </w:trPr>
        <w:tc>
          <w:tcPr>
            <w:tcW w:w="10632" w:type="dxa"/>
          </w:tcPr>
          <w:p w:rsidR="004E4D10" w:rsidRPr="004E4D10" w:rsidRDefault="004E4D10" w:rsidP="004E4D10">
            <w:pPr>
              <w:rPr>
                <w:sz w:val="240"/>
                <w:szCs w:val="240"/>
              </w:rPr>
            </w:pPr>
            <w:r w:rsidRPr="004E4D10">
              <w:rPr>
                <w:rFonts w:ascii="Times New Roman" w:eastAsia="Times New Roman" w:hAnsi="Times New Roman" w:cs="Times New Roman"/>
                <w:sz w:val="240"/>
                <w:szCs w:val="240"/>
                <w:lang w:eastAsia="ru-RU"/>
              </w:rPr>
              <w:lastRenderedPageBreak/>
              <w:t xml:space="preserve">весенние  </w:t>
            </w:r>
          </w:p>
        </w:tc>
      </w:tr>
      <w:tr w:rsidR="004E4D10" w:rsidTr="009B3806">
        <w:trPr>
          <w:trHeight w:val="300"/>
        </w:trPr>
        <w:tc>
          <w:tcPr>
            <w:tcW w:w="10632" w:type="dxa"/>
          </w:tcPr>
          <w:p w:rsidR="004E4D10" w:rsidRPr="004E4D10" w:rsidRDefault="009B3806" w:rsidP="004E4D10">
            <w:pPr>
              <w:rPr>
                <w:sz w:val="240"/>
                <w:szCs w:val="240"/>
              </w:rPr>
            </w:pPr>
            <w:r>
              <w:rPr>
                <w:rFonts w:ascii="Times New Roman" w:eastAsia="Times New Roman" w:hAnsi="Times New Roman" w:cs="Times New Roman"/>
                <w:sz w:val="240"/>
                <w:szCs w:val="240"/>
                <w:lang w:eastAsia="ru-RU"/>
              </w:rPr>
              <w:t>поб</w:t>
            </w:r>
            <w:r w:rsidR="004E4D10" w:rsidRPr="004E4D10">
              <w:rPr>
                <w:rFonts w:ascii="Times New Roman" w:eastAsia="Times New Roman" w:hAnsi="Times New Roman" w:cs="Times New Roman"/>
                <w:sz w:val="240"/>
                <w:szCs w:val="240"/>
                <w:lang w:eastAsia="ru-RU"/>
              </w:rPr>
              <w:t>ежали</w:t>
            </w:r>
          </w:p>
        </w:tc>
      </w:tr>
      <w:tr w:rsidR="004E4D10" w:rsidTr="009B3806">
        <w:trPr>
          <w:trHeight w:val="255"/>
        </w:trPr>
        <w:tc>
          <w:tcPr>
            <w:tcW w:w="10632" w:type="dxa"/>
          </w:tcPr>
          <w:p w:rsidR="004E4D10" w:rsidRPr="004E4D10" w:rsidRDefault="004E4D10" w:rsidP="004E4D10">
            <w:pPr>
              <w:rPr>
                <w:sz w:val="240"/>
                <w:szCs w:val="240"/>
              </w:rPr>
            </w:pPr>
            <w:r w:rsidRPr="004E4D10">
              <w:rPr>
                <w:rFonts w:ascii="Times New Roman" w:eastAsia="Times New Roman" w:hAnsi="Times New Roman" w:cs="Times New Roman"/>
                <w:sz w:val="240"/>
                <w:szCs w:val="240"/>
                <w:lang w:eastAsia="ru-RU"/>
              </w:rPr>
              <w:t>Шумно</w:t>
            </w:r>
          </w:p>
        </w:tc>
      </w:tr>
      <w:tr w:rsidR="004E4D10" w:rsidTr="009B3806">
        <w:trPr>
          <w:trHeight w:val="420"/>
        </w:trPr>
        <w:tc>
          <w:tcPr>
            <w:tcW w:w="10632" w:type="dxa"/>
          </w:tcPr>
          <w:p w:rsidR="004E4D10" w:rsidRPr="004E4D10" w:rsidRDefault="004E4D10" w:rsidP="004E4D10">
            <w:pPr>
              <w:rPr>
                <w:sz w:val="240"/>
                <w:szCs w:val="240"/>
              </w:rPr>
            </w:pPr>
            <w:r w:rsidRPr="004E4D10">
              <w:rPr>
                <w:rFonts w:ascii="Times New Roman" w:eastAsia="Times New Roman" w:hAnsi="Times New Roman" w:cs="Times New Roman"/>
                <w:sz w:val="240"/>
                <w:szCs w:val="240"/>
                <w:lang w:eastAsia="ru-RU"/>
              </w:rPr>
              <w:t>ручейки.</w:t>
            </w:r>
          </w:p>
        </w:tc>
      </w:tr>
    </w:tbl>
    <w:p w:rsidR="004E4D10" w:rsidRDefault="004E4D10" w:rsidP="009B3806">
      <w:pPr>
        <w:rPr>
          <w:sz w:val="24"/>
          <w:szCs w:val="24"/>
        </w:rPr>
      </w:pPr>
    </w:p>
    <w:p w:rsidR="009B3806" w:rsidRDefault="009B3806" w:rsidP="009B3806">
      <w:pPr>
        <w:rPr>
          <w:sz w:val="24"/>
          <w:szCs w:val="24"/>
        </w:rPr>
      </w:pPr>
    </w:p>
    <w:p w:rsidR="009B3806" w:rsidRPr="009B3806" w:rsidRDefault="009B3806" w:rsidP="009B3806">
      <w:pPr>
        <w:rPr>
          <w:sz w:val="24"/>
          <w:szCs w:val="24"/>
        </w:rPr>
      </w:pPr>
    </w:p>
    <w:sectPr w:rsidR="009B3806" w:rsidRPr="009B3806" w:rsidSect="00FE1F66">
      <w:pgSz w:w="11906" w:h="16838"/>
      <w:pgMar w:top="1134" w:right="850" w:bottom="1134" w:left="1701" w:header="708" w:footer="708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E567B"/>
    <w:rsid w:val="004B2DD2"/>
    <w:rsid w:val="004E4D10"/>
    <w:rsid w:val="009B3806"/>
    <w:rsid w:val="00A646CE"/>
    <w:rsid w:val="00D349FE"/>
    <w:rsid w:val="00EA3495"/>
    <w:rsid w:val="00F05FBB"/>
    <w:rsid w:val="00FE1F66"/>
    <w:rsid w:val="00FE5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9FE"/>
  </w:style>
  <w:style w:type="paragraph" w:styleId="3">
    <w:name w:val="heading 3"/>
    <w:basedOn w:val="a"/>
    <w:link w:val="30"/>
    <w:uiPriority w:val="9"/>
    <w:qFormat/>
    <w:rsid w:val="00FE56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E567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line">
    <w:name w:val="headline"/>
    <w:basedOn w:val="a"/>
    <w:rsid w:val="00FE5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E5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567B"/>
    <w:rPr>
      <w:b/>
      <w:bCs/>
    </w:rPr>
  </w:style>
  <w:style w:type="paragraph" w:customStyle="1" w:styleId="c2">
    <w:name w:val="c2"/>
    <w:basedOn w:val="a"/>
    <w:rsid w:val="00FE1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FE1F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4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8</cp:revision>
  <dcterms:created xsi:type="dcterms:W3CDTF">2021-03-14T14:41:00Z</dcterms:created>
  <dcterms:modified xsi:type="dcterms:W3CDTF">2024-01-27T12:57:00Z</dcterms:modified>
</cp:coreProperties>
</file>