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КОРРЕКЦИОННО-РАЗВИВАЮЩАЯ 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42EF0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ДЛЯ РАБОТЫ С ДЕТЬМИ, ИМЕЮЩИМИ  ОТКЛОНЕНИЯ В ЛИЧНОСТНОМ РАЗВИТИИ 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«ШАГИ НАВСТРЕЧУ»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(опыт работы муниципального автономного дошкольного образовательного учреждения </w:t>
      </w:r>
      <w:r w:rsidR="006F4273">
        <w:rPr>
          <w:rFonts w:ascii="Times New Roman" w:hAnsi="Times New Roman" w:cs="Times New Roman"/>
          <w:sz w:val="24"/>
          <w:szCs w:val="24"/>
        </w:rPr>
        <w:t>«Д</w:t>
      </w:r>
      <w:r w:rsidRPr="00942EF0">
        <w:rPr>
          <w:rFonts w:ascii="Times New Roman" w:hAnsi="Times New Roman" w:cs="Times New Roman"/>
          <w:sz w:val="24"/>
          <w:szCs w:val="24"/>
        </w:rPr>
        <w:t>етский сад «Загадка»)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F4273" w:rsidRPr="00942EF0" w:rsidRDefault="006F4273" w:rsidP="006F4273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Н.Н.Боровая </w:t>
      </w: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6F4273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Новый Уренгой,2018</w:t>
      </w: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836DB" w:rsidRPr="00942EF0" w:rsidRDefault="00C836DB" w:rsidP="00C836DB">
      <w:pPr>
        <w:spacing w:line="100" w:lineRule="atLeast"/>
        <w:ind w:firstLine="540"/>
        <w:jc w:val="both"/>
        <w:rPr>
          <w:rFonts w:ascii="Times New Roman" w:eastAsia="Comic Sans MS" w:hAnsi="Times New Roman" w:cs="Times New Roman"/>
          <w:b/>
          <w:bCs/>
          <w:color w:val="FFFFFF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42EF0">
        <w:rPr>
          <w:rFonts w:ascii="Times New Roman" w:eastAsia="Comic Sans MS" w:hAnsi="Times New Roman" w:cs="Times New Roman"/>
          <w:b/>
          <w:bCs/>
          <w:color w:val="FFFFFF"/>
          <w:sz w:val="24"/>
          <w:szCs w:val="24"/>
        </w:rPr>
        <w:t xml:space="preserve">мен </w:t>
      </w:r>
      <w:proofErr w:type="spellStart"/>
      <w:r w:rsidRPr="00942EF0">
        <w:rPr>
          <w:rFonts w:ascii="Times New Roman" w:eastAsia="Comic Sans MS" w:hAnsi="Times New Roman" w:cs="Times New Roman"/>
          <w:b/>
          <w:bCs/>
          <w:color w:val="FFFFFF"/>
          <w:sz w:val="24"/>
          <w:szCs w:val="24"/>
        </w:rPr>
        <w:t>информтелями</w:t>
      </w:r>
      <w:proofErr w:type="spellEnd"/>
      <w:r w:rsidRPr="00942EF0">
        <w:rPr>
          <w:rFonts w:ascii="Times New Roman" w:eastAsia="Comic Sans MS" w:hAnsi="Times New Roman" w:cs="Times New Roman"/>
          <w:b/>
          <w:bCs/>
          <w:color w:val="FFFFFF"/>
          <w:sz w:val="24"/>
          <w:szCs w:val="24"/>
        </w:rPr>
        <w:t xml:space="preserve"> 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СОДЕРЖАНИЕ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1.ПОЯСНИТЕЛЬНАЯЗАПИСКА……………………………..……………........3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2.СОДЕРЖАНИЕ </w:t>
      </w:r>
      <w:proofErr w:type="gramStart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 – ПСИХОЛОГИЧЕСКОЙ</w:t>
      </w:r>
      <w:proofErr w:type="gramEnd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С ОСОБЕННЫМИ ДЕТЬМИ...............................................................................7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42EF0">
        <w:rPr>
          <w:rFonts w:ascii="Times New Roman" w:hAnsi="Times New Roman" w:cs="Times New Roman"/>
          <w:sz w:val="24"/>
          <w:szCs w:val="24"/>
        </w:rPr>
        <w:t>ОРГАНИЗАЦИЯ ДЕЯТЕЛЬНОСТИ СЕМЕЙНОЙ КОМНАТЫ ДЛЯ РОДИТЕЛЕЙ                 ………………………………………………………….16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4.</w:t>
      </w:r>
      <w:r w:rsidRPr="00942EF0">
        <w:rPr>
          <w:rStyle w:val="FontStyle22"/>
          <w:b w:val="0"/>
          <w:bCs w:val="0"/>
          <w:sz w:val="24"/>
          <w:szCs w:val="24"/>
        </w:rPr>
        <w:t>СИСТЕМА М</w:t>
      </w:r>
      <w:r w:rsidRPr="00942EF0">
        <w:rPr>
          <w:rFonts w:ascii="Times New Roman" w:hAnsi="Times New Roman" w:cs="Times New Roman"/>
          <w:sz w:val="24"/>
          <w:szCs w:val="24"/>
        </w:rPr>
        <w:t>ОНИТОРИНГА ДОСТИЖЕНИЯ ДЕТЬМИ ПЛАНИРУЕМЫХ РЕЗУЛЬТАТОВ ОСВОЕНИЯ ПРОГРАММЫ……………………………….17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5.ЛИТЕРАТУРА…………………………………………………………...........19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6.ПРИЛОЖЕНИЯ……………………...……………………………………    21</w:t>
      </w: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</w:t>
      </w:r>
    </w:p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pStyle w:val="11"/>
        <w:shd w:val="clear" w:color="auto" w:fill="FFFFFF"/>
        <w:spacing w:before="0" w:after="0" w:line="360" w:lineRule="auto"/>
        <w:ind w:firstLine="567"/>
        <w:jc w:val="both"/>
        <w:rPr>
          <w:rFonts w:cs="Times New Roman"/>
        </w:rPr>
      </w:pPr>
      <w:r w:rsidRPr="00942EF0">
        <w:rPr>
          <w:rFonts w:cs="Times New Roman"/>
          <w:b/>
          <w:bCs/>
        </w:rPr>
        <w:t>Актуальность.</w:t>
      </w:r>
      <w:r w:rsidRPr="00942EF0">
        <w:rPr>
          <w:rFonts w:cs="Times New Roman"/>
        </w:rPr>
        <w:t xml:space="preserve"> Стремление к тому, чтобы дети с особыми образовательными потребностями (далее ООП) воспитывались и обучались вместе со своими сверстниками с нормой в развитии, становится сегодня главной областью приложения сил многих родителей, воспитывающих ребенка с особенностями в развитии. Отчасти этому способствует определенная либерализация системы образования, расширяющая права воспитанников и их родителей, декларирующая гарантии равного доступа к образованию для всех категорий детей на разных ступенях и этапах образовательного процесса. Кроме того, довольно широкое распространение служб и центров ранней помощи создает объективные предпосылки к принятию родителями решения о том, чтобы не отдавать своего ребенка в специальное (коррекционное) образовательное учреждение, а добиваться для него возможности обучения в массовом детском саду и школе. </w:t>
      </w:r>
      <w:proofErr w:type="gramStart"/>
      <w:r w:rsidRPr="00942EF0">
        <w:rPr>
          <w:rFonts w:cs="Times New Roman"/>
        </w:rPr>
        <w:t xml:space="preserve">С одной стороны, собственно ранняя помощь способна значительно нормализовать развитие ребенка с ООП и стабилизировать его в той степени, чтобы он был готов к интеграции в образовательную среду, а с другой – опыт взаимодействия со службами ранней помощи, самой ее идеологией и принципами формирует у родителей стремление к продолжению их ребенком образовательного маршрута. </w:t>
      </w:r>
      <w:proofErr w:type="gramEnd"/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Именно поэтому необходима такая организация и содержание жизни ребенка с ООП в детском саду, которая способствовала бы адекватному и безболезненному его нахождению среди своих сверстников.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разработана в соответствии с действующим законодательством, регламентирующим деятельность образовательных организаций: Законом </w:t>
      </w:r>
      <w:r w:rsidRPr="00942EF0">
        <w:rPr>
          <w:rFonts w:ascii="Times New Roman" w:eastAsia="Times New Roman" w:hAnsi="Times New Roman" w:cs="Times New Roman"/>
          <w:bCs/>
          <w:sz w:val="24"/>
          <w:szCs w:val="24"/>
        </w:rPr>
        <w:t>«Об образовании»</w:t>
      </w:r>
      <w:r w:rsidRPr="00942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2EF0">
        <w:rPr>
          <w:rFonts w:ascii="Times New Roman" w:eastAsia="Times New Roman" w:hAnsi="Times New Roman" w:cs="Times New Roman"/>
          <w:sz w:val="24"/>
          <w:szCs w:val="24"/>
        </w:rPr>
        <w:t>РФ от 29.12.2012 №273-ФЗ, «Санитарно-эпидемиологическими требованиями к устройству, содержанию и организации режима работы в дошкольных организациях», утвержденным постановлением Главного государственного врача РФ от 15.05. 2013г. №26, «Федеральными государственными образовательными стандартами дошкольного образования» утвержденные приказом Министерства образования и науки  от 17.10.2013 № 1155.</w:t>
      </w:r>
    </w:p>
    <w:p w:rsidR="00C836DB" w:rsidRPr="00942EF0" w:rsidRDefault="00C836DB" w:rsidP="00C836DB">
      <w:pPr>
        <w:tabs>
          <w:tab w:val="left" w:pos="0"/>
        </w:tabs>
        <w:autoSpaceDE w:val="0"/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Целью </w:t>
      </w:r>
      <w:r w:rsidRPr="00942EF0">
        <w:rPr>
          <w:rFonts w:ascii="Times New Roman" w:eastAsia="Calibri" w:hAnsi="Times New Roman" w:cs="Times New Roman"/>
          <w:sz w:val="24"/>
          <w:szCs w:val="24"/>
        </w:rPr>
        <w:t>Пр</w:t>
      </w:r>
      <w:r w:rsidRPr="00942EF0">
        <w:rPr>
          <w:rFonts w:ascii="Times New Roman" w:eastAsia="Calibri" w:hAnsi="Times New Roman" w:cs="Times New Roman"/>
          <w:bCs/>
          <w:sz w:val="24"/>
          <w:szCs w:val="24"/>
        </w:rPr>
        <w:t xml:space="preserve">ограммы является </w:t>
      </w:r>
      <w:r w:rsidRPr="00942EF0">
        <w:rPr>
          <w:rFonts w:ascii="Times New Roman" w:eastAsia="Calibri" w:hAnsi="Times New Roman" w:cs="Times New Roman"/>
          <w:sz w:val="24"/>
          <w:szCs w:val="24"/>
        </w:rPr>
        <w:t>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Основные задачи Программы:</w:t>
      </w:r>
    </w:p>
    <w:p w:rsidR="00C836DB" w:rsidRPr="00942EF0" w:rsidRDefault="00C836DB" w:rsidP="00C836DB">
      <w:pPr>
        <w:tabs>
          <w:tab w:val="left" w:pos="525"/>
        </w:tabs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EF0">
        <w:rPr>
          <w:rFonts w:ascii="Times New Roman" w:eastAsia="Calibri" w:hAnsi="Times New Roman" w:cs="Times New Roman"/>
          <w:bCs/>
          <w:sz w:val="24"/>
          <w:szCs w:val="24"/>
        </w:rPr>
        <w:tab/>
        <w:t>-обеспечение равных возможностей для полноценного развития каждого ребенка независимо от его особенностей и образовательных потребностей;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42EF0">
        <w:rPr>
          <w:rFonts w:ascii="Times New Roman" w:eastAsia="Corbel" w:hAnsi="Times New Roman" w:cs="Times New Roman"/>
          <w:bCs/>
          <w:sz w:val="24"/>
          <w:szCs w:val="24"/>
        </w:rPr>
        <w:t xml:space="preserve">-становление социальной адаптации, способности к </w:t>
      </w:r>
      <w:r w:rsidRPr="00942EF0">
        <w:rPr>
          <w:rFonts w:ascii="Times New Roman" w:eastAsia="Calibri" w:hAnsi="Times New Roman" w:cs="Times New Roman"/>
          <w:bCs/>
          <w:sz w:val="24"/>
          <w:szCs w:val="24"/>
        </w:rPr>
        <w:t xml:space="preserve">сотрудничеству </w:t>
      </w:r>
      <w:proofErr w:type="gramStart"/>
      <w:r w:rsidRPr="00942EF0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942EF0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детьми в игре и другой совместной деятельности;</w:t>
      </w:r>
    </w:p>
    <w:p w:rsidR="00C836DB" w:rsidRPr="00942EF0" w:rsidRDefault="00C836DB" w:rsidP="00C836DB">
      <w:pPr>
        <w:pStyle w:val="11"/>
        <w:shd w:val="clear" w:color="auto" w:fill="FFFFFF"/>
        <w:spacing w:before="0" w:after="0" w:line="360" w:lineRule="auto"/>
        <w:ind w:firstLine="525"/>
        <w:jc w:val="both"/>
        <w:rPr>
          <w:rFonts w:cs="Times New Roman"/>
        </w:rPr>
      </w:pPr>
      <w:r w:rsidRPr="00942EF0">
        <w:rPr>
          <w:rFonts w:eastAsia="Times New Roman" w:cs="Times New Roman"/>
          <w:bCs/>
        </w:rPr>
        <w:t xml:space="preserve">-обеспечение </w:t>
      </w:r>
      <w:proofErr w:type="spellStart"/>
      <w:proofErr w:type="gramStart"/>
      <w:r w:rsidRPr="00942EF0">
        <w:rPr>
          <w:rFonts w:eastAsia="Times New Roman" w:cs="Times New Roman"/>
          <w:bCs/>
        </w:rPr>
        <w:t>психолого</w:t>
      </w:r>
      <w:proofErr w:type="spellEnd"/>
      <w:r w:rsidRPr="00942EF0">
        <w:rPr>
          <w:rFonts w:eastAsia="Times New Roman" w:cs="Times New Roman"/>
          <w:bCs/>
        </w:rPr>
        <w:t xml:space="preserve"> – педагогической</w:t>
      </w:r>
      <w:proofErr w:type="gramEnd"/>
      <w:r w:rsidRPr="00942EF0">
        <w:rPr>
          <w:rFonts w:eastAsia="Times New Roman" w:cs="Times New Roman"/>
          <w:bCs/>
        </w:rPr>
        <w:t xml:space="preserve"> поддержки семьи и повышение компетентности родителей в вопросах развития детей с</w:t>
      </w:r>
      <w:r w:rsidRPr="00942EF0">
        <w:rPr>
          <w:rFonts w:cs="Times New Roman"/>
        </w:rPr>
        <w:t xml:space="preserve"> особыми образовательными потребностями.</w:t>
      </w:r>
    </w:p>
    <w:p w:rsidR="00C836DB" w:rsidRPr="00942EF0" w:rsidRDefault="00C836DB" w:rsidP="00C836DB">
      <w:pPr>
        <w:spacing w:line="360" w:lineRule="auto"/>
        <w:ind w:left="3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t xml:space="preserve">Методологические подходы </w:t>
      </w:r>
      <w:r w:rsidRPr="00942EF0">
        <w:rPr>
          <w:rFonts w:ascii="Times New Roman" w:hAnsi="Times New Roman" w:cs="Times New Roman"/>
          <w:sz w:val="24"/>
          <w:szCs w:val="24"/>
        </w:rPr>
        <w:t xml:space="preserve">к проблеме развития психики ребенка-дошкольника: 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2EF0">
        <w:rPr>
          <w:rFonts w:ascii="Times New Roman" w:hAnsi="Times New Roman" w:cs="Times New Roman"/>
          <w:sz w:val="24"/>
          <w:szCs w:val="24"/>
        </w:rPr>
        <w:t xml:space="preserve"> индивидуальный подход, который предполагает выбор форм, методов и средств обучения и воспитания с учетом индивидуальных образовательных потребностей каждого из детей. Это связано с тем, что в каждую возрастную группу включены дети с разными стартовыми возможностями (обусловленными структурой тяжестью сложностью ограничений здоровья);</w:t>
      </w:r>
    </w:p>
    <w:p w:rsidR="00C836DB" w:rsidRPr="00942EF0" w:rsidRDefault="00C836DB" w:rsidP="00C836DB">
      <w:pPr>
        <w:spacing w:line="360" w:lineRule="auto"/>
        <w:ind w:firstLine="5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-соблюдение интересов ребёнка. Данный принцип предусматривает партнерские отношения педагога и ребенка, признание его неповторимости и уникальности, уверенность в его возможностях и потенциальных внутренних силах. Принцип определяет позицию педагога-психолога, воспитателей, которые призваны решать проблему ребёнка с максимальной пользой в интересах ребёнка;</w:t>
      </w:r>
    </w:p>
    <w:p w:rsidR="00C836DB" w:rsidRPr="00942EF0" w:rsidRDefault="00C836DB" w:rsidP="00C836DB">
      <w:pPr>
        <w:autoSpaceDE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ab/>
        <w:t>-системность.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ООП, а так 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C836DB" w:rsidRPr="00942EF0" w:rsidRDefault="00C836DB" w:rsidP="00C836DB">
      <w:pPr>
        <w:autoSpaceDE w:val="0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>-</w:t>
      </w:r>
      <w:r w:rsidRPr="00942EF0">
        <w:rPr>
          <w:rFonts w:ascii="Times New Roman" w:eastAsia="Times New Roman" w:hAnsi="Times New Roman" w:cs="Times New Roman"/>
          <w:sz w:val="24"/>
          <w:szCs w:val="24"/>
        </w:rPr>
        <w:t>принцип преемственности. Это принцип учета реальных возможностей ДОУ и семьи в работе по развитию  потенциала ребенка с ООП</w:t>
      </w:r>
      <w:r w:rsidRPr="00942EF0">
        <w:rPr>
          <w:rFonts w:ascii="Times New Roman" w:eastAsia="Calibri" w:hAnsi="Times New Roman" w:cs="Times New Roman"/>
          <w:sz w:val="24"/>
          <w:szCs w:val="24"/>
        </w:rPr>
        <w:t>. Принцип гарантирует ребёнку и его родителям непрерывность помощи до решения проблемы или определения подхода к её решению.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принцип. Один из важнейших принципов коррекционного воспитания и обучения. Он подразумевает проведение работы с ребенком при организации совместной с ним деятельности.</w:t>
      </w:r>
    </w:p>
    <w:p w:rsidR="00C836DB" w:rsidRPr="00942EF0" w:rsidRDefault="00C836DB" w:rsidP="00C836DB">
      <w:pPr>
        <w:spacing w:line="360" w:lineRule="auto"/>
        <w:ind w:left="15" w:firstLine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lastRenderedPageBreak/>
        <w:t>Принципы построения Программы: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-принцип единства воспитательных, развивающих и обучающих целей и задач образования детей;</w:t>
      </w:r>
    </w:p>
    <w:p w:rsidR="00C836DB" w:rsidRPr="00942EF0" w:rsidRDefault="00C836DB" w:rsidP="00C836DB">
      <w:pPr>
        <w:spacing w:line="360" w:lineRule="auto"/>
        <w:ind w:left="15"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-сочетание принципов научной обоснованности и практической значимости;</w:t>
      </w:r>
    </w:p>
    <w:p w:rsidR="00C836DB" w:rsidRPr="00942EF0" w:rsidRDefault="00C836DB" w:rsidP="00C836DB">
      <w:pPr>
        <w:spacing w:line="360" w:lineRule="auto"/>
        <w:ind w:left="45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воспитанников.</w:t>
      </w:r>
    </w:p>
    <w:p w:rsidR="00C836DB" w:rsidRPr="00942EF0" w:rsidRDefault="00C836DB" w:rsidP="00C836DB">
      <w:pPr>
        <w:tabs>
          <w:tab w:val="left" w:pos="45"/>
        </w:tabs>
        <w:spacing w:line="360" w:lineRule="auto"/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 xml:space="preserve">-принцип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>.</w:t>
      </w:r>
      <w:r w:rsidRPr="00942EF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Данный принцип предоставляет возможность учитывать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метеочувствительных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метеозависимых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детей с ООП и варьировать для них нагрузку, связанную с образовательной деятельностью (смена динамических поз, сокращение по времени образовательной деятельности, применение музыкотерапии,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арттерапии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>, релаксационных мероприятий, подбор индивидуальных заданий, упражнений и т.д.);</w:t>
      </w:r>
    </w:p>
    <w:p w:rsidR="00C836DB" w:rsidRPr="00942EF0" w:rsidRDefault="00C836DB" w:rsidP="00C836DB">
      <w:pPr>
        <w:tabs>
          <w:tab w:val="left" w:pos="1065"/>
          <w:tab w:val="left" w:pos="1380"/>
        </w:tabs>
        <w:spacing w:line="360" w:lineRule="auto"/>
        <w:ind w:left="3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942EF0">
        <w:rPr>
          <w:rFonts w:ascii="Times New Roman" w:hAnsi="Times New Roman" w:cs="Times New Roman"/>
          <w:sz w:val="24"/>
          <w:szCs w:val="24"/>
        </w:rPr>
        <w:t>Программы:</w:t>
      </w:r>
      <w:r w:rsidRPr="00942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EF0">
        <w:rPr>
          <w:rFonts w:ascii="Times New Roman" w:hAnsi="Times New Roman" w:cs="Times New Roman"/>
          <w:sz w:val="24"/>
          <w:szCs w:val="24"/>
        </w:rPr>
        <w:t xml:space="preserve">коррекционно-развивающая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психолого-педагогическая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.</w:t>
      </w:r>
    </w:p>
    <w:p w:rsidR="00C836DB" w:rsidRPr="00942EF0" w:rsidRDefault="00C836DB" w:rsidP="00C836DB">
      <w:pPr>
        <w:tabs>
          <w:tab w:val="left" w:pos="510"/>
        </w:tabs>
        <w:spacing w:line="36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</w:r>
      <w:r w:rsidRPr="00942EF0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942EF0">
        <w:rPr>
          <w:rFonts w:ascii="Times New Roman" w:hAnsi="Times New Roman" w:cs="Times New Roman"/>
          <w:sz w:val="24"/>
          <w:szCs w:val="24"/>
        </w:rPr>
        <w:t>педагог-психолог, воспитатели, родители, дети.</w:t>
      </w:r>
    </w:p>
    <w:p w:rsidR="00C836DB" w:rsidRPr="00942EF0" w:rsidRDefault="00C836DB" w:rsidP="00C836DB">
      <w:pPr>
        <w:spacing w:line="360" w:lineRule="auto"/>
        <w:ind w:left="-4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Группа дошкольников с ООП не однородна, в нее входят дети с разными нарушениями развития, выраженность которых может быть различна. Характерные признаки: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-постоянный уход ребёнка от любых контактов, как со взрослыми, так и со сверстниками;</w:t>
      </w:r>
    </w:p>
    <w:p w:rsidR="00C836DB" w:rsidRPr="00942EF0" w:rsidRDefault="00C836DB" w:rsidP="00C836DB">
      <w:pPr>
        <w:spacing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-необоснованный страх перед любыми изменениями или чем-то новым;</w:t>
      </w:r>
    </w:p>
    <w:p w:rsidR="00C836DB" w:rsidRPr="00942EF0" w:rsidRDefault="00C836DB" w:rsidP="00C836DB">
      <w:pPr>
        <w:tabs>
          <w:tab w:val="left" w:pos="36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-отказ от  использования речи или своеобразная речь с нарушенной коммуникативной  направленностью;</w:t>
      </w:r>
    </w:p>
    <w:p w:rsidR="00C836DB" w:rsidRPr="00942EF0" w:rsidRDefault="00C836DB" w:rsidP="00C836DB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6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погруженность в мир собственных переживаний;</w:t>
      </w:r>
    </w:p>
    <w:p w:rsidR="00C836DB" w:rsidRPr="00942EF0" w:rsidRDefault="00C836DB" w:rsidP="00C836DB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6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эмоциональная холодность, избегание тактильных контактов и контактов глаз;</w:t>
      </w:r>
    </w:p>
    <w:p w:rsidR="00C836DB" w:rsidRPr="00942EF0" w:rsidRDefault="00C836DB" w:rsidP="00C836DB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6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периоды двигательного беспокойства (бег по кругу, ритмично повторяющихся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прыжках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, покачиваниях) сочетаются с периодами заторможенности, застывания в одной позе;</w:t>
      </w:r>
    </w:p>
    <w:p w:rsidR="00C836DB" w:rsidRPr="00942EF0" w:rsidRDefault="00C836DB" w:rsidP="00C836DB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60" w:firstLine="49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испытывают трудности при формировании навыков самообслуживания;</w:t>
      </w:r>
    </w:p>
    <w:p w:rsidR="00C836DB" w:rsidRPr="00942EF0" w:rsidRDefault="00C836DB" w:rsidP="00C836DB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60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скудная игровая деятельность, так как для них неразрешима даже самая простейшая задача – подойти к </w:t>
      </w:r>
      <w:proofErr w:type="gramStart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>, попросить игрушку, договориться о совместной игре.</w:t>
      </w:r>
    </w:p>
    <w:p w:rsidR="00C836DB" w:rsidRPr="00942EF0" w:rsidRDefault="00C836DB" w:rsidP="00C836DB">
      <w:pPr>
        <w:tabs>
          <w:tab w:val="left" w:pos="360"/>
        </w:tabs>
        <w:spacing w:line="36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t xml:space="preserve"> Срок реализации</w:t>
      </w:r>
      <w:r w:rsidRPr="00942EF0">
        <w:rPr>
          <w:rFonts w:ascii="Times New Roman" w:hAnsi="Times New Roman" w:cs="Times New Roman"/>
          <w:sz w:val="24"/>
          <w:szCs w:val="24"/>
        </w:rPr>
        <w:t xml:space="preserve"> Программы: в зависимости от результативности проведенных коррекционно-развивающих мероприятий.</w:t>
      </w:r>
    </w:p>
    <w:p w:rsidR="00C836DB" w:rsidRPr="00942EF0" w:rsidRDefault="00C836DB" w:rsidP="00C836DB">
      <w:pPr>
        <w:snapToGrid w:val="0"/>
        <w:spacing w:before="77" w:line="360" w:lineRule="auto"/>
        <w:ind w:firstLine="525"/>
        <w:rPr>
          <w:rStyle w:val="FontStyle22"/>
          <w:rFonts w:eastAsia="Times New Roman"/>
          <w:i w:val="0"/>
          <w:sz w:val="24"/>
          <w:szCs w:val="24"/>
        </w:rPr>
      </w:pPr>
      <w:r w:rsidRPr="00942EF0">
        <w:rPr>
          <w:rStyle w:val="FontStyle22"/>
          <w:rFonts w:eastAsia="Times New Roman"/>
          <w:sz w:val="24"/>
          <w:szCs w:val="24"/>
        </w:rPr>
        <w:t xml:space="preserve">Результаты внедрения Программы: 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42EF0">
        <w:rPr>
          <w:rFonts w:ascii="Times New Roman" w:eastAsia="Batang" w:hAnsi="Times New Roman" w:cs="Times New Roman"/>
          <w:sz w:val="24"/>
          <w:szCs w:val="24"/>
        </w:rPr>
        <w:tab/>
        <w:t>1. Повышение личностных и профессиональных качеств педагогов</w:t>
      </w:r>
      <w:r w:rsidRPr="00942EF0">
        <w:rPr>
          <w:rFonts w:ascii="Times New Roman" w:hAnsi="Times New Roman" w:cs="Times New Roman"/>
          <w:sz w:val="24"/>
          <w:szCs w:val="24"/>
        </w:rPr>
        <w:t xml:space="preserve"> и педагогической культуры родителей по вопросам развития ребенка с ООП</w:t>
      </w:r>
      <w:r w:rsidRPr="00942EF0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eastAsia="Batang" w:hAnsi="Times New Roman" w:cs="Times New Roman"/>
          <w:sz w:val="24"/>
          <w:szCs w:val="24"/>
        </w:rPr>
        <w:tab/>
        <w:t xml:space="preserve">2. Повышение </w:t>
      </w:r>
      <w:r w:rsidRPr="00942EF0">
        <w:rPr>
          <w:rFonts w:ascii="Times New Roman" w:hAnsi="Times New Roman" w:cs="Times New Roman"/>
          <w:sz w:val="24"/>
          <w:szCs w:val="24"/>
        </w:rPr>
        <w:t>качественных показателей личностного и социального развития детей.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>3. Успешная социализация и адаптация ребенка с ООП к условиям ДОУ.</w:t>
      </w:r>
    </w:p>
    <w:p w:rsidR="00C836DB" w:rsidRPr="00942EF0" w:rsidRDefault="00C836DB" w:rsidP="00C836DB">
      <w:pPr>
        <w:snapToGrid w:val="0"/>
        <w:spacing w:before="77" w:line="360" w:lineRule="auto"/>
        <w:ind w:firstLine="708"/>
        <w:jc w:val="both"/>
        <w:rPr>
          <w:rFonts w:ascii="Times New Roman" w:eastAsia="Batang" w:hAnsi="Times New Roman" w:cs="Times New Roman"/>
          <w:iCs/>
          <w:color w:val="000000"/>
          <w:sz w:val="24"/>
          <w:szCs w:val="24"/>
        </w:rPr>
      </w:pPr>
      <w:r w:rsidRPr="00942EF0">
        <w:rPr>
          <w:rStyle w:val="FontStyle22"/>
          <w:rFonts w:eastAsia="Batang"/>
          <w:b w:val="0"/>
          <w:bCs w:val="0"/>
          <w:color w:val="000000"/>
          <w:sz w:val="24"/>
          <w:szCs w:val="24"/>
        </w:rPr>
        <w:t>4.Открытость и профессиональное доверие со стороны родителей воспитателям и специалистам ДОУ.</w:t>
      </w:r>
    </w:p>
    <w:p w:rsidR="00C836DB" w:rsidRPr="00942EF0" w:rsidRDefault="00C836DB" w:rsidP="00C836DB">
      <w:pPr>
        <w:tabs>
          <w:tab w:val="left" w:pos="360"/>
        </w:tabs>
        <w:spacing w:line="360" w:lineRule="auto"/>
        <w:ind w:hanging="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36DB" w:rsidRPr="00942EF0" w:rsidRDefault="00C836DB" w:rsidP="00C836DB">
      <w:pPr>
        <w:tabs>
          <w:tab w:val="left" w:pos="360"/>
        </w:tabs>
        <w:spacing w:line="360" w:lineRule="auto"/>
        <w:ind w:hanging="3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942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proofErr w:type="spellStart"/>
      <w:proofErr w:type="gramStart"/>
      <w:r w:rsidRPr="00942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коррекционно</w:t>
      </w:r>
      <w:proofErr w:type="spellEnd"/>
      <w:r w:rsidRPr="00942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психологической</w:t>
      </w:r>
      <w:proofErr w:type="gramEnd"/>
      <w:r w:rsidRPr="00942E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работы с особенными детьми</w:t>
      </w:r>
    </w:p>
    <w:p w:rsidR="00C836DB" w:rsidRPr="00942EF0" w:rsidRDefault="00C836DB" w:rsidP="00C836DB">
      <w:pPr>
        <w:tabs>
          <w:tab w:val="left" w:pos="570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ab/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C836DB" w:rsidRPr="00942EF0" w:rsidRDefault="00C836DB" w:rsidP="00C836DB">
      <w:pPr>
        <w:tabs>
          <w:tab w:val="left" w:pos="555"/>
        </w:tabs>
        <w:autoSpaceDE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ab/>
      </w: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2.1.Диагностическая работа </w:t>
      </w:r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обеспечивает своевременное выявление детей с ООП, проведение их комплексного обследования и подготовку рекомендаций по оказанию им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психолог</w:t>
      </w:r>
      <w:proofErr w:type="gramStart"/>
      <w:r w:rsidRPr="00942EF0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медико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- педагогической помощи в условиях образовательного учреждения. Для выявления детей с ООП и проведения коррекционной работы используется анкета «Наблюдение за поведением ребенка» (автор А.А. Романов) </w:t>
      </w:r>
      <w:r w:rsidRPr="00942EF0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:rsidR="00C836DB" w:rsidRPr="00942EF0" w:rsidRDefault="00C836DB" w:rsidP="00C836D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ab/>
      </w:r>
      <w:r w:rsidRPr="00942EF0">
        <w:rPr>
          <w:rFonts w:ascii="Times New Roman" w:eastAsia="Calibri" w:hAnsi="Times New Roman" w:cs="Times New Roman"/>
          <w:b/>
          <w:bCs/>
          <w:sz w:val="24"/>
          <w:szCs w:val="24"/>
        </w:rPr>
        <w:t>2.2.</w:t>
      </w:r>
      <w:r w:rsidRPr="00942EF0">
        <w:rPr>
          <w:rFonts w:ascii="Times New Roman" w:hAnsi="Times New Roman" w:cs="Times New Roman"/>
          <w:b/>
          <w:bCs/>
          <w:sz w:val="24"/>
          <w:szCs w:val="24"/>
        </w:rPr>
        <w:t>Создание единого коррекционно-развивающего пространства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E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EF0">
        <w:rPr>
          <w:rFonts w:ascii="Times New Roman" w:hAnsi="Times New Roman" w:cs="Times New Roman"/>
          <w:sz w:val="24"/>
          <w:szCs w:val="24"/>
        </w:rPr>
        <w:t xml:space="preserve">Каждый ребенок, имеющий те или иные отклонения в развитии, нуждается в эффективной и скоростной реабилитации, которая позволяет ему преодолеть нарушения развития. Ребенок должен справиться со своими трудностями, чтобы «догнать» детей, не имеющих отклонений в развитии. Это возможно лишь при условии формирования в ДОУ вокруг каждого такого ребенка единого коррекционно-развивающего пространства, поддерживать которое призваны не только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педагог-псиголог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и воспитатели групп, но и в </w:t>
      </w:r>
      <w:r w:rsidRPr="00942EF0">
        <w:rPr>
          <w:rFonts w:ascii="Times New Roman" w:hAnsi="Times New Roman" w:cs="Times New Roman"/>
          <w:sz w:val="24"/>
          <w:szCs w:val="24"/>
        </w:rPr>
        <w:lastRenderedPageBreak/>
        <w:t xml:space="preserve">равной степени все взрослые, окружающие его в повседневной жизни и влияющие на его развитие: семья, медицинский персонал, </w:t>
      </w:r>
      <w:r w:rsidRPr="00942EF0">
        <w:rPr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культуре, музыкальный руководитель, </w:t>
      </w:r>
    </w:p>
    <w:p w:rsidR="00C836DB" w:rsidRPr="00942EF0" w:rsidRDefault="00C836DB" w:rsidP="00C836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Само формирование общего, единого развивающего пространства происходит поэтапно. Сначала осуществляется два параллельных процесса: становление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консилиума, взаимодействие </w:t>
      </w:r>
      <w:r w:rsidRPr="00942EF0">
        <w:rPr>
          <w:rFonts w:ascii="Times New Roman" w:hAnsi="Times New Roman" w:cs="Times New Roman"/>
          <w:bCs/>
          <w:sz w:val="24"/>
          <w:szCs w:val="24"/>
        </w:rPr>
        <w:t xml:space="preserve">узких специалистов детского сада и воспитателя </w:t>
      </w:r>
      <w:r w:rsidRPr="00942EF0">
        <w:rPr>
          <w:rFonts w:ascii="Times New Roman" w:hAnsi="Times New Roman" w:cs="Times New Roman"/>
          <w:sz w:val="24"/>
          <w:szCs w:val="24"/>
        </w:rPr>
        <w:t xml:space="preserve">- с одной стороны, и установление взаимодействия воспитателя и родителей - с другой. Затем осуществляется многостороннее взаимодействие всех участников коррекционно-образовательного процесса. Это длительный и сложный этап. 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 xml:space="preserve">Модель единого коррекционно-развивающего пространства представлена </w:t>
      </w:r>
      <w:r w:rsidRPr="00942EF0">
        <w:rPr>
          <w:rFonts w:ascii="Times New Roman" w:hAnsi="Times New Roman" w:cs="Times New Roman"/>
          <w:b/>
          <w:bCs/>
          <w:sz w:val="24"/>
          <w:szCs w:val="24"/>
        </w:rPr>
        <w:t>в приложении 2</w:t>
      </w:r>
    </w:p>
    <w:p w:rsidR="00C836DB" w:rsidRPr="00942EF0" w:rsidRDefault="00C836DB" w:rsidP="00C836DB">
      <w:pPr>
        <w:pStyle w:val="LTTitel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836DB" w:rsidRPr="00942EF0" w:rsidRDefault="00C836DB" w:rsidP="00C836D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b/>
          <w:bCs/>
          <w:sz w:val="24"/>
          <w:szCs w:val="24"/>
        </w:rPr>
        <w:t>2.3. Содержание психолого-педагогической работы по освоению детьми образовательных областей, имеющих особенности в развитии в образовательном учреждении.</w:t>
      </w:r>
    </w:p>
    <w:p w:rsidR="00C836DB" w:rsidRPr="00942EF0" w:rsidRDefault="00C836DB" w:rsidP="00C836DB">
      <w:pPr>
        <w:pStyle w:val="11"/>
        <w:spacing w:before="0" w:after="0" w:line="360" w:lineRule="auto"/>
        <w:jc w:val="both"/>
        <w:rPr>
          <w:rFonts w:eastAsia="Calibri" w:cs="Times New Roman"/>
        </w:rPr>
      </w:pPr>
      <w:r w:rsidRPr="00942EF0">
        <w:rPr>
          <w:rFonts w:eastAsia="Times New Roman" w:cs="Times New Roman"/>
        </w:rPr>
        <w:tab/>
      </w:r>
      <w:r w:rsidRPr="00942EF0">
        <w:rPr>
          <w:rFonts w:eastAsia="Calibri" w:cs="Times New Roman"/>
        </w:rPr>
        <w:t>Коррекционно-развивающая работа обеспечивает своевременную специализированную помощь в освоении содержания обучения и коррекцию недостатков детей с ООП в условиях дошкольного образовательного учреждения, способствует формированию коммуникативных, регулятивных, личностных, познавательных навыков.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Содержательный раздел  представляет общее содержание Программы.   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Основным ориентиром в содержании работы выступает включение детей с особенностями в развитии в коллектив обычно развивающихся дошкольников на правах равных партнеров, где осуществляется реализация основной общеобразовательной программы МАДОУ по всем приоритетным областям физического, социально-коммуникативного, художественно-эстетического, познавательного и речевого развития ребенка, во взаимосвязи со специально </w:t>
      </w:r>
      <w:proofErr w:type="spellStart"/>
      <w:proofErr w:type="gramStart"/>
      <w:r w:rsidRPr="00942EF0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- психологическими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 программами и технологиями. </w:t>
      </w:r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Программно-методическое обеспечение </w:t>
      </w:r>
      <w:proofErr w:type="spellStart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развивающего обучения и воспитания детей </w:t>
      </w:r>
      <w:r w:rsidRPr="00942EF0">
        <w:rPr>
          <w:rFonts w:ascii="Times New Roman" w:eastAsia="Arial" w:hAnsi="Times New Roman" w:cs="Times New Roman"/>
          <w:color w:val="000000"/>
          <w:sz w:val="24"/>
          <w:szCs w:val="24"/>
        </w:rPr>
        <w:t>–</w:t>
      </w:r>
      <w:r w:rsidRPr="00942E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дошкольников с нарушениями личностного развития представлено в </w:t>
      </w:r>
      <w:r w:rsidRPr="00942EF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приложении 3.</w:t>
      </w:r>
    </w:p>
    <w:p w:rsidR="00C836DB" w:rsidRPr="00942EF0" w:rsidRDefault="00C836DB" w:rsidP="00C836DB">
      <w:pPr>
        <w:pStyle w:val="11"/>
        <w:spacing w:before="0" w:after="0" w:line="360" w:lineRule="auto"/>
        <w:ind w:firstLine="567"/>
        <w:jc w:val="both"/>
        <w:rPr>
          <w:rFonts w:eastAsia="Times New Roman" w:cs="Times New Roman"/>
        </w:rPr>
      </w:pPr>
      <w:r w:rsidRPr="00942EF0">
        <w:rPr>
          <w:rFonts w:eastAsia="Times New Roman" w:cs="Times New Roman"/>
        </w:rPr>
        <w:t xml:space="preserve">Образовательная деятельность при проведении режимных моментов, самостоятельной деятельности организуется по основным направлениям развития детей. Особая значимость этой работы заключается в том, что она предоставляет возможность </w:t>
      </w:r>
      <w:r w:rsidRPr="00942EF0">
        <w:rPr>
          <w:rFonts w:eastAsia="Times New Roman" w:cs="Times New Roman"/>
        </w:rPr>
        <w:lastRenderedPageBreak/>
        <w:t>широкой практики взаимодействия между детьми, свободного речевого общения и закрепления речевых навыков в повседневной жизни и разных видах деятельности детей.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Успех коррекционно-воспитательной работы в группе определяется строгой, продуманной системой, суть которой заключается в </w:t>
      </w:r>
      <w:proofErr w:type="spellStart"/>
      <w:r w:rsidRPr="00942EF0">
        <w:rPr>
          <w:rFonts w:ascii="Times New Roman" w:hAnsi="Times New Roman" w:cs="Times New Roman"/>
          <w:bCs/>
          <w:sz w:val="24"/>
          <w:szCs w:val="24"/>
        </w:rPr>
        <w:t>психоэмоционализации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всей воспитательно-образовательной деятельности.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Единственный путь осуществления </w:t>
      </w:r>
      <w:proofErr w:type="spellStart"/>
      <w:r w:rsidRPr="00942EF0">
        <w:rPr>
          <w:rFonts w:ascii="Times New Roman" w:hAnsi="Times New Roman" w:cs="Times New Roman"/>
          <w:bCs/>
          <w:sz w:val="24"/>
          <w:szCs w:val="24"/>
        </w:rPr>
        <w:t>психоэмоционализации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- это тесное взаимодействие педагога-психолога, воспитателя и родителей (при разных функциональных задачах и методах коррекционной работы). </w:t>
      </w:r>
    </w:p>
    <w:p w:rsidR="00C836DB" w:rsidRPr="00942EF0" w:rsidRDefault="00C836DB" w:rsidP="00C836DB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DB" w:rsidRPr="00942EF0" w:rsidRDefault="00C836DB" w:rsidP="00C836D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bCs/>
          <w:sz w:val="24"/>
          <w:szCs w:val="24"/>
        </w:rPr>
        <w:t>2.4.Коррекционно-психологические задачи, стоящие перед педагогом-психологом</w:t>
      </w:r>
      <w:r w:rsidRPr="0094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DB" w:rsidRPr="00942EF0" w:rsidRDefault="00C836DB" w:rsidP="00C836D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1080"/>
        </w:tabs>
        <w:spacing w:line="360" w:lineRule="auto"/>
        <w:ind w:firstLine="709"/>
        <w:jc w:val="both"/>
        <w:rPr>
          <w:rStyle w:val="FontStyle22"/>
          <w:b w:val="0"/>
          <w:i w:val="0"/>
          <w:color w:val="000000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Коррекционно-развивающие занятия педагога-психолога направлены на </w:t>
      </w:r>
      <w:r w:rsidRPr="00942EF0">
        <w:rPr>
          <w:rFonts w:ascii="Times New Roman" w:hAnsi="Times New Roman" w:cs="Times New Roman"/>
          <w:color w:val="000000"/>
          <w:sz w:val="24"/>
          <w:szCs w:val="24"/>
        </w:rPr>
        <w:t>психологическую поддержку дошкольников, укрепление психологического здоровья. И</w:t>
      </w:r>
      <w:r w:rsidRPr="00942EF0">
        <w:rPr>
          <w:rStyle w:val="FontStyle22"/>
          <w:b w:val="0"/>
          <w:color w:val="000000"/>
          <w:sz w:val="24"/>
          <w:szCs w:val="24"/>
        </w:rPr>
        <w:t>гры и упражнения, содержание которых качественно расширяется и углубляется, соответствуют старшему</w:t>
      </w:r>
      <w:r w:rsidRPr="00942EF0">
        <w:rPr>
          <w:rStyle w:val="FontStyle22"/>
          <w:color w:val="000000"/>
          <w:sz w:val="24"/>
          <w:szCs w:val="24"/>
        </w:rPr>
        <w:t xml:space="preserve"> </w:t>
      </w:r>
      <w:r w:rsidRPr="00942EF0">
        <w:rPr>
          <w:rStyle w:val="FontStyle22"/>
          <w:b w:val="0"/>
          <w:color w:val="000000"/>
          <w:sz w:val="24"/>
          <w:szCs w:val="24"/>
        </w:rPr>
        <w:t xml:space="preserve">дошкольному возрасту. Таким образом, происходит развитие от простого к </w:t>
      </w:r>
      <w:proofErr w:type="gramStart"/>
      <w:r w:rsidRPr="00942EF0">
        <w:rPr>
          <w:rStyle w:val="FontStyle22"/>
          <w:b w:val="0"/>
          <w:color w:val="000000"/>
          <w:sz w:val="24"/>
          <w:szCs w:val="24"/>
        </w:rPr>
        <w:t>сложному</w:t>
      </w:r>
      <w:proofErr w:type="gramEnd"/>
      <w:r w:rsidRPr="00942EF0">
        <w:rPr>
          <w:rStyle w:val="FontStyle22"/>
          <w:b w:val="0"/>
          <w:color w:val="000000"/>
          <w:sz w:val="24"/>
          <w:szCs w:val="24"/>
        </w:rPr>
        <w:t xml:space="preserve"> и любой ребёнок может развиваться в своём индивидуальном темпе. Игры и игровые упражнения классифицированы по направлениям: </w:t>
      </w:r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«Тропинка к своему Я», </w:t>
      </w:r>
      <w:proofErr w:type="spellStart"/>
      <w:r w:rsidRPr="00942EF0">
        <w:rPr>
          <w:rStyle w:val="FontStyle22"/>
          <w:b w:val="0"/>
          <w:bCs w:val="0"/>
          <w:color w:val="000000"/>
          <w:sz w:val="24"/>
          <w:szCs w:val="24"/>
        </w:rPr>
        <w:t>тренинговые</w:t>
      </w:r>
      <w:proofErr w:type="spellEnd"/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 занятия  «Страна понимания», </w:t>
      </w:r>
      <w:r w:rsidRPr="00942EF0">
        <w:rPr>
          <w:rStyle w:val="FontStyle22"/>
          <w:b w:val="0"/>
          <w:color w:val="000000"/>
          <w:sz w:val="24"/>
          <w:szCs w:val="24"/>
        </w:rPr>
        <w:t>«Я и мои эмоции».</w:t>
      </w:r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 </w:t>
      </w:r>
      <w:r w:rsidRPr="00942EF0">
        <w:rPr>
          <w:rStyle w:val="FontStyle22"/>
          <w:b w:val="0"/>
          <w:color w:val="000000"/>
          <w:sz w:val="24"/>
          <w:szCs w:val="24"/>
        </w:rPr>
        <w:t xml:space="preserve">Данная </w:t>
      </w:r>
      <w:proofErr w:type="spellStart"/>
      <w:r w:rsidRPr="00942EF0">
        <w:rPr>
          <w:rStyle w:val="FontStyle22"/>
          <w:b w:val="0"/>
          <w:color w:val="000000"/>
          <w:sz w:val="24"/>
          <w:szCs w:val="24"/>
        </w:rPr>
        <w:t>психо</w:t>
      </w:r>
      <w:proofErr w:type="spellEnd"/>
      <w:r w:rsidRPr="00942EF0">
        <w:rPr>
          <w:rStyle w:val="FontStyle22"/>
          <w:b w:val="0"/>
          <w:color w:val="000000"/>
          <w:sz w:val="24"/>
          <w:szCs w:val="24"/>
        </w:rPr>
        <w:t xml:space="preserve"> - развивающая и </w:t>
      </w:r>
      <w:proofErr w:type="spellStart"/>
      <w:r w:rsidRPr="00942EF0">
        <w:rPr>
          <w:rStyle w:val="FontStyle22"/>
          <w:b w:val="0"/>
          <w:color w:val="000000"/>
          <w:sz w:val="24"/>
          <w:szCs w:val="24"/>
        </w:rPr>
        <w:t>психо</w:t>
      </w:r>
      <w:proofErr w:type="spellEnd"/>
      <w:r w:rsidRPr="00942EF0">
        <w:rPr>
          <w:rStyle w:val="FontStyle22"/>
          <w:b w:val="0"/>
          <w:color w:val="000000"/>
          <w:sz w:val="24"/>
          <w:szCs w:val="24"/>
        </w:rPr>
        <w:t xml:space="preserve"> - коррекционная работа в рамках данного направления осуществляется как со всей группой детей, так и индивидуально. Дети сочетаются по принципу дополнения, то есть с нарушениями и без нарушений.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Style w:val="FontStyle22"/>
          <w:b w:val="0"/>
          <w:bCs w:val="0"/>
          <w:i w:val="0"/>
          <w:color w:val="000000"/>
          <w:sz w:val="24"/>
          <w:szCs w:val="24"/>
        </w:rPr>
      </w:pPr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Коррекционно-развивающие  игры и упражнения направленные на усиление психологической активности и развитие эмоционально волевой сферы. Практический материал представлен в </w:t>
      </w:r>
      <w:r w:rsidRPr="00942EF0">
        <w:rPr>
          <w:rStyle w:val="FontStyle22"/>
          <w:bCs w:val="0"/>
          <w:color w:val="000000"/>
          <w:sz w:val="24"/>
          <w:szCs w:val="24"/>
        </w:rPr>
        <w:t>приложении 4.</w:t>
      </w:r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 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Style w:val="FontStyle22"/>
          <w:b w:val="0"/>
          <w:bCs w:val="0"/>
          <w:i w:val="0"/>
          <w:color w:val="000000"/>
          <w:sz w:val="24"/>
          <w:szCs w:val="24"/>
        </w:rPr>
      </w:pPr>
      <w:proofErr w:type="spellStart"/>
      <w:r w:rsidRPr="00942EF0">
        <w:rPr>
          <w:rStyle w:val="FontStyle22"/>
          <w:b w:val="0"/>
          <w:bCs w:val="0"/>
          <w:color w:val="000000"/>
          <w:sz w:val="24"/>
          <w:szCs w:val="24"/>
        </w:rPr>
        <w:t>Коррекционно</w:t>
      </w:r>
      <w:proofErr w:type="spellEnd"/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 – развивающие игры и упражнения  имеют структуру:</w:t>
      </w:r>
    </w:p>
    <w:p w:rsidR="00C836DB" w:rsidRPr="00942EF0" w:rsidRDefault="00C836DB" w:rsidP="00C836DB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1.«Ритуал встречи и приветствия». </w:t>
      </w:r>
    </w:p>
    <w:p w:rsidR="00C836DB" w:rsidRPr="00942EF0" w:rsidRDefault="00C836DB" w:rsidP="00C836DB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 xml:space="preserve">На данном этапе происходит установление контакта с ребенком; удовлетворение потребности ребенка в общении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 взрослым и сверстниками, в его доброжелательном внимании; потребность в уважении и сопереживании; создание атмосферы хорошего настроения.</w:t>
      </w:r>
    </w:p>
    <w:p w:rsidR="00C836DB" w:rsidRPr="00942EF0" w:rsidRDefault="00C836DB" w:rsidP="00C836DB">
      <w:pPr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lastRenderedPageBreak/>
        <w:tab/>
        <w:t>Применяются игровые приемы, музыкотерапия, телесно-ориентированная терапия для создания комфортного и положительного настроения и др.</w:t>
      </w:r>
      <w:r w:rsidRPr="00942EF0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942EF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психогимнастик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на распознавание и воспроизведение разнообразных эмоциональных состояний</w:t>
      </w:r>
    </w:p>
    <w:p w:rsidR="00C836DB" w:rsidRPr="00942EF0" w:rsidRDefault="00C836DB" w:rsidP="00C836DB">
      <w:pPr>
        <w:pStyle w:val="msonormalbullet1gif"/>
        <w:tabs>
          <w:tab w:val="left" w:pos="0"/>
        </w:tabs>
        <w:snapToGrid w:val="0"/>
        <w:spacing w:before="0" w:after="0" w:line="360" w:lineRule="auto"/>
        <w:jc w:val="both"/>
        <w:rPr>
          <w:rFonts w:cs="Times New Roman"/>
        </w:rPr>
      </w:pPr>
      <w:r w:rsidRPr="00942EF0">
        <w:rPr>
          <w:rFonts w:cs="Times New Roman"/>
        </w:rPr>
        <w:tab/>
        <w:t>2. На этапе «Мотивация и мобилизация к деятельности» создается интерес и включение детей в деятельность.</w:t>
      </w:r>
    </w:p>
    <w:p w:rsidR="00C836DB" w:rsidRPr="00942EF0" w:rsidRDefault="00C836DB" w:rsidP="00C836DB">
      <w:pPr>
        <w:pStyle w:val="msonormalbullet1gif"/>
        <w:tabs>
          <w:tab w:val="left" w:pos="0"/>
        </w:tabs>
        <w:snapToGrid w:val="0"/>
        <w:spacing w:before="0" w:after="0" w:line="360" w:lineRule="auto"/>
        <w:jc w:val="both"/>
        <w:rPr>
          <w:rFonts w:cs="Times New Roman"/>
        </w:rPr>
      </w:pPr>
      <w:r w:rsidRPr="00942EF0">
        <w:rPr>
          <w:rFonts w:cs="Times New Roman"/>
        </w:rPr>
        <w:tab/>
        <w:t>Используются разнообразные способы активизации и концентрации внимания посредством сюрпризных моментов, «волшебных превращений», релаксационных упражнений, как одно из эффективных сре</w:t>
      </w:r>
      <w:proofErr w:type="gramStart"/>
      <w:r w:rsidRPr="00942EF0">
        <w:rPr>
          <w:rFonts w:cs="Times New Roman"/>
        </w:rPr>
        <w:t>дств дл</w:t>
      </w:r>
      <w:proofErr w:type="gramEnd"/>
      <w:r w:rsidRPr="00942EF0">
        <w:rPr>
          <w:rFonts w:cs="Times New Roman"/>
        </w:rPr>
        <w:t xml:space="preserve">я снятия </w:t>
      </w:r>
      <w:proofErr w:type="spellStart"/>
      <w:r w:rsidRPr="00942EF0">
        <w:rPr>
          <w:rFonts w:cs="Times New Roman"/>
        </w:rPr>
        <w:t>психоэмоционального</w:t>
      </w:r>
      <w:proofErr w:type="spellEnd"/>
      <w:r w:rsidRPr="00942EF0">
        <w:rPr>
          <w:rFonts w:cs="Times New Roman"/>
        </w:rPr>
        <w:t xml:space="preserve"> напряжения; тренингов, направленных на успех и умение радоваться за успех других, п</w:t>
      </w:r>
      <w:r w:rsidRPr="00942EF0">
        <w:rPr>
          <w:rFonts w:cs="Times New Roman"/>
          <w:color w:val="000000"/>
        </w:rPr>
        <w:t xml:space="preserve">риемов </w:t>
      </w:r>
      <w:proofErr w:type="spellStart"/>
      <w:r w:rsidRPr="00942EF0">
        <w:rPr>
          <w:rFonts w:cs="Times New Roman"/>
          <w:color w:val="000000"/>
        </w:rPr>
        <w:t>самомассажа</w:t>
      </w:r>
      <w:proofErr w:type="spellEnd"/>
      <w:r w:rsidRPr="00942EF0">
        <w:rPr>
          <w:rFonts w:cs="Times New Roman"/>
          <w:color w:val="000000"/>
        </w:rPr>
        <w:t xml:space="preserve">, активизируя работу всех систем организма </w:t>
      </w:r>
      <w:r w:rsidRPr="00942EF0">
        <w:rPr>
          <w:rFonts w:cs="Times New Roman"/>
        </w:rPr>
        <w:t>и т. д.</w:t>
      </w:r>
    </w:p>
    <w:p w:rsidR="00C836DB" w:rsidRPr="00942EF0" w:rsidRDefault="00C836DB" w:rsidP="00C836DB">
      <w:pPr>
        <w:pStyle w:val="msonormalbullet1gif"/>
        <w:tabs>
          <w:tab w:val="left" w:pos="0"/>
        </w:tabs>
        <w:snapToGrid w:val="0"/>
        <w:spacing w:before="0" w:after="0" w:line="360" w:lineRule="auto"/>
        <w:jc w:val="both"/>
        <w:rPr>
          <w:rFonts w:cs="Times New Roman"/>
          <w:b/>
          <w:bCs/>
        </w:rPr>
      </w:pPr>
      <w:r w:rsidRPr="00942EF0">
        <w:rPr>
          <w:rFonts w:cs="Times New Roman"/>
        </w:rPr>
        <w:tab/>
        <w:t xml:space="preserve">3.Этап «Практический». Коррекционно-развивающие игры и упражнения направлены на усиление психологической активности детей.  </w:t>
      </w:r>
    </w:p>
    <w:p w:rsidR="00C836DB" w:rsidRPr="00942EF0" w:rsidRDefault="00C836DB" w:rsidP="00C836DB">
      <w:pPr>
        <w:tabs>
          <w:tab w:val="left" w:pos="0"/>
        </w:tabs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>4.На этапе «До скорой встречи!» вырабатывается уверенность в собственных силах и мотивации к последующим встречам. Применяются этюдные формы работы - спонтанное выражение собственных настроений, чувств, ощущений и релаксационных упражнений и игр на концентрацию внимания.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DB" w:rsidRPr="00942EF0" w:rsidRDefault="00C836DB" w:rsidP="00C836D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bCs/>
          <w:sz w:val="24"/>
          <w:szCs w:val="24"/>
        </w:rPr>
        <w:t>2.5.Коррекционно-развивающие задачи, стоящие перед воспитателем группы</w:t>
      </w:r>
      <w:r w:rsidRPr="00942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1.Развивать способности делиться своими переживаниями, открыто выражать чувства и эмоции.</w:t>
      </w:r>
    </w:p>
    <w:p w:rsidR="00C836DB" w:rsidRPr="00942EF0" w:rsidRDefault="00C836DB" w:rsidP="00C836DB">
      <w:pPr>
        <w:spacing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2.Развитие чувства МЫ, нравственности, доброжелательного отношения к окружающим.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3.Способствовать полноценному развитию личности ребенка через самовыражение и творчество.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4. Постоянное совершенствование артикуляционной, тонкой и общей моторики.</w:t>
      </w:r>
    </w:p>
    <w:p w:rsidR="00C836DB" w:rsidRPr="00942EF0" w:rsidRDefault="00C836DB" w:rsidP="00C836DB">
      <w:pPr>
        <w:pStyle w:val="a3"/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</w:rPr>
      </w:pPr>
      <w:r w:rsidRPr="00942EF0">
        <w:rPr>
          <w:rFonts w:ascii="Times New Roman" w:hAnsi="Times New Roman"/>
        </w:rPr>
        <w:t>5.Обучать рефлексивным умениям, формировать потребности в саморазвитии.</w:t>
      </w:r>
    </w:p>
    <w:p w:rsidR="00C836DB" w:rsidRPr="00942EF0" w:rsidRDefault="00C836DB" w:rsidP="00C836DB">
      <w:pPr>
        <w:pStyle w:val="a3"/>
        <w:tabs>
          <w:tab w:val="left" w:pos="0"/>
        </w:tabs>
        <w:spacing w:after="0" w:line="360" w:lineRule="auto"/>
        <w:rPr>
          <w:rFonts w:ascii="Times New Roman" w:hAnsi="Times New Roman"/>
        </w:rPr>
      </w:pPr>
    </w:p>
    <w:p w:rsidR="00C836DB" w:rsidRPr="00942EF0" w:rsidRDefault="00C836DB" w:rsidP="00C836DB">
      <w:pPr>
        <w:spacing w:line="20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коррекционно-развивающей работы воспитателя в группе</w:t>
      </w:r>
    </w:p>
    <w:p w:rsidR="00C836DB" w:rsidRPr="00942EF0" w:rsidRDefault="00C836DB" w:rsidP="00C836DB">
      <w:pPr>
        <w:spacing w:line="2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0"/>
        <w:gridCol w:w="3720"/>
        <w:gridCol w:w="4888"/>
      </w:tblGrid>
      <w:tr w:rsidR="00C836DB" w:rsidRPr="00942EF0" w:rsidTr="00112983">
        <w:tc>
          <w:tcPr>
            <w:tcW w:w="1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развития ребенка</w:t>
            </w:r>
          </w:p>
        </w:tc>
        <w:tc>
          <w:tcPr>
            <w:tcW w:w="3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11"/>
              <w:tabs>
                <w:tab w:val="left" w:pos="5475"/>
              </w:tabs>
              <w:snapToGrid w:val="0"/>
              <w:spacing w:before="0" w:after="0"/>
              <w:jc w:val="center"/>
              <w:rPr>
                <w:rFonts w:eastAsia="Corbel" w:cs="Times New Roman"/>
                <w:color w:val="000000"/>
              </w:rPr>
            </w:pPr>
            <w:r w:rsidRPr="00942EF0">
              <w:rPr>
                <w:rFonts w:eastAsia="Corbel" w:cs="Times New Roman"/>
                <w:color w:val="000000"/>
              </w:rPr>
              <w:t>Характерные симптомы у детей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и способы организации коррекционно-развивающей работы воспитателя </w:t>
            </w:r>
          </w:p>
          <w:p w:rsidR="00C836DB" w:rsidRPr="00942EF0" w:rsidRDefault="00C836DB" w:rsidP="0011298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EF0" w:rsidTr="00112983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>«Физическое развитие» (физическая культура, плавание, лечебно-</w:t>
            </w:r>
            <w:r w:rsidRPr="00942EF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профилактические мероприятия)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 xml:space="preserve"> прыжки, раскачивание туловища, взмахивание руками, бег на цыпочках по кругу и т.д. Все эти движения усиливаются при возбуждении и утомлении. Периоды двигательного беспокойства сочетаются с периодами заторможенности, застывания в одной позе, порой неудобной, вычурной.</w:t>
            </w:r>
          </w:p>
          <w:p w:rsidR="00C836DB" w:rsidRPr="00942EF0" w:rsidRDefault="00C836DB" w:rsidP="00112983">
            <w:pPr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spacing w:line="200" w:lineRule="atLeast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1.Проведение коррекционных игровых сеансов по индивидуальному планированию.</w:t>
            </w:r>
          </w:p>
          <w:p w:rsidR="00C836DB" w:rsidRPr="00942EF0" w:rsidRDefault="00C836DB" w:rsidP="00112983">
            <w:pPr>
              <w:snapToGrid w:val="0"/>
              <w:spacing w:line="200" w:lineRule="atLeast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2.Вечерние индивидуальные занятия по заданию педагога-психолога. Работа проводится воспитателем по индивидуальным тетрадям детей.</w:t>
            </w:r>
          </w:p>
          <w:p w:rsidR="00C836DB" w:rsidRPr="00942EF0" w:rsidRDefault="00C836DB" w:rsidP="00112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3.Система профилактики 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психо-эмоционального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детей средствами физического воспитания: ЛФК, оздоровительные игры.</w:t>
            </w:r>
          </w:p>
          <w:p w:rsidR="00C836DB" w:rsidRPr="00942EF0" w:rsidRDefault="00C836DB" w:rsidP="00112983">
            <w:pPr>
              <w:pStyle w:val="msonormalbullet1gif"/>
              <w:tabs>
                <w:tab w:val="left" w:pos="0"/>
              </w:tabs>
              <w:snapToGrid w:val="0"/>
              <w:spacing w:before="0" w:after="0"/>
              <w:jc w:val="both"/>
              <w:rPr>
                <w:rFonts w:cs="Times New Roman"/>
              </w:rPr>
            </w:pPr>
            <w:r w:rsidRPr="00942EF0">
              <w:rPr>
                <w:rFonts w:cs="Times New Roman"/>
              </w:rPr>
              <w:t>4.Сюжетно-ролевые, дидактические и познавательные игры.</w:t>
            </w:r>
          </w:p>
          <w:p w:rsidR="00C836DB" w:rsidRPr="00942EF0" w:rsidRDefault="00C836DB" w:rsidP="00112983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5.Физкультминутки - </w:t>
            </w:r>
            <w:r w:rsidRPr="009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глаз.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6.Использование плавания, как одного из релаксационных приемов.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7.Цикл упражнений по развитию мелкой моторики рук.</w:t>
            </w:r>
          </w:p>
          <w:p w:rsidR="00C836DB" w:rsidRPr="00942EF0" w:rsidRDefault="00C836DB" w:rsidP="00112983">
            <w:pPr>
              <w:pStyle w:val="a7"/>
              <w:spacing w:before="0" w:after="0" w:line="200" w:lineRule="atLeast"/>
              <w:jc w:val="both"/>
              <w:rPr>
                <w:rFonts w:cs="Times New Roman"/>
              </w:rPr>
            </w:pPr>
            <w:r w:rsidRPr="00942EF0">
              <w:rPr>
                <w:rFonts w:cs="Times New Roman"/>
              </w:rPr>
              <w:t>8.Обеспечение гибкого оздоровительного режима.</w:t>
            </w:r>
          </w:p>
          <w:p w:rsidR="00C836DB" w:rsidRPr="00942EF0" w:rsidRDefault="00C836DB" w:rsidP="00112983">
            <w:pPr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9.Приемы </w:t>
            </w:r>
            <w:proofErr w:type="spellStart"/>
            <w:r w:rsidRPr="009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самомассажа</w:t>
            </w:r>
            <w:proofErr w:type="spellEnd"/>
            <w:r w:rsidRPr="009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36DB" w:rsidRPr="00942EF0" w:rsidTr="00112983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«Социально-коммуникативное развитие» (труд, психологическое </w:t>
            </w:r>
            <w:r w:rsidRPr="00942EF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a3"/>
              <w:snapToGrid w:val="0"/>
              <w:jc w:val="both"/>
              <w:rPr>
                <w:rFonts w:ascii="Times New Roman" w:eastAsia="Mangal" w:hAnsi="Times New Roman"/>
                <w:color w:val="000000"/>
              </w:rPr>
            </w:pPr>
            <w:r w:rsidRPr="00942EF0">
              <w:rPr>
                <w:rFonts w:ascii="Times New Roman" w:eastAsia="Mangal" w:hAnsi="Times New Roman"/>
                <w:color w:val="000000"/>
              </w:rPr>
              <w:t>наличие немотивированных страхов, избирательность в контактах или отказ от контактов. Чувство дискомфорта при взаимодействии с другими людьми.</w:t>
            </w:r>
          </w:p>
        </w:tc>
        <w:tc>
          <w:tcPr>
            <w:tcW w:w="4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  <w:bCs/>
                <w:iCs/>
              </w:rPr>
            </w:pPr>
            <w:r w:rsidRPr="00942EF0">
              <w:rPr>
                <w:rFonts w:ascii="Times New Roman" w:hAnsi="Times New Roman"/>
              </w:rPr>
              <w:t xml:space="preserve">1.Совместные игры взрослого и ребенка, направленные на налаживание </w:t>
            </w:r>
            <w:proofErr w:type="spellStart"/>
            <w:r w:rsidRPr="00942EF0">
              <w:rPr>
                <w:rFonts w:ascii="Times New Roman" w:hAnsi="Times New Roman"/>
              </w:rPr>
              <w:t>психо-эмоционального</w:t>
            </w:r>
            <w:proofErr w:type="spellEnd"/>
            <w:r w:rsidRPr="00942EF0">
              <w:rPr>
                <w:rFonts w:ascii="Times New Roman" w:hAnsi="Times New Roman"/>
              </w:rPr>
              <w:t xml:space="preserve"> контакта.</w:t>
            </w:r>
            <w:r w:rsidRPr="00942EF0">
              <w:rPr>
                <w:rStyle w:val="FontStyle22"/>
                <w:rFonts w:eastAsiaTheme="majorEastAsia"/>
                <w:b w:val="0"/>
                <w:sz w:val="24"/>
                <w:szCs w:val="24"/>
              </w:rPr>
              <w:t xml:space="preserve"> В начале использовались упражнения на сплочение детского коллектива. В конце игры создается рисунок.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Style w:val="FontStyle22"/>
                <w:rFonts w:eastAsiaTheme="majorEastAsia"/>
                <w:b w:val="0"/>
                <w:i w:val="0"/>
                <w:sz w:val="24"/>
                <w:szCs w:val="24"/>
              </w:rPr>
            </w:pPr>
            <w:r w:rsidRPr="00942EF0">
              <w:rPr>
                <w:rStyle w:val="FontStyle22"/>
                <w:rFonts w:eastAsiaTheme="majorEastAsia"/>
                <w:b w:val="0"/>
                <w:bCs w:val="0"/>
                <w:sz w:val="24"/>
                <w:szCs w:val="24"/>
              </w:rPr>
              <w:t xml:space="preserve">2.Фонетическая ритмика. </w:t>
            </w:r>
          </w:p>
          <w:p w:rsidR="00C836DB" w:rsidRPr="00942EF0" w:rsidRDefault="00C836DB" w:rsidP="00112983">
            <w:pPr>
              <w:snapToGrid w:val="0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942EF0">
              <w:rPr>
                <w:rStyle w:val="FontStyle22"/>
                <w:b w:val="0"/>
                <w:sz w:val="24"/>
                <w:szCs w:val="24"/>
              </w:rPr>
              <w:t>3.Психокоррекционные гимнастики.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Style w:val="FontStyle22"/>
                <w:rFonts w:eastAsiaTheme="majorEastAsia"/>
                <w:b w:val="0"/>
                <w:i w:val="0"/>
                <w:sz w:val="24"/>
                <w:szCs w:val="24"/>
              </w:rPr>
            </w:pPr>
            <w:r w:rsidRPr="00942EF0">
              <w:rPr>
                <w:rStyle w:val="FontStyle22"/>
                <w:rFonts w:eastAsiaTheme="majorEastAsia"/>
                <w:b w:val="0"/>
                <w:sz w:val="24"/>
                <w:szCs w:val="24"/>
              </w:rPr>
              <w:t>4.Сказкотерапия.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Style w:val="FontStyle22"/>
                <w:rFonts w:eastAsiaTheme="majorEastAsia"/>
                <w:b w:val="0"/>
                <w:i w:val="0"/>
                <w:sz w:val="24"/>
                <w:szCs w:val="24"/>
              </w:rPr>
            </w:pPr>
            <w:r w:rsidRPr="00942EF0">
              <w:rPr>
                <w:rStyle w:val="FontStyle22"/>
                <w:rFonts w:eastAsiaTheme="majorEastAsia"/>
                <w:b w:val="0"/>
                <w:sz w:val="24"/>
                <w:szCs w:val="24"/>
              </w:rPr>
              <w:t>5.Тренинги, направленные на успех и умение радоваться за успех других и т. д.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Style w:val="FontStyle22"/>
                <w:rFonts w:eastAsiaTheme="majorEastAsia"/>
                <w:b w:val="0"/>
                <w:i w:val="0"/>
                <w:sz w:val="24"/>
                <w:szCs w:val="24"/>
              </w:rPr>
            </w:pPr>
            <w:r w:rsidRPr="00942EF0">
              <w:rPr>
                <w:rStyle w:val="FontStyle22"/>
                <w:rFonts w:eastAsiaTheme="majorEastAsia"/>
                <w:b w:val="0"/>
                <w:sz w:val="24"/>
                <w:szCs w:val="24"/>
              </w:rPr>
              <w:t>6.Использование фольклора, русских народных сказок, детской художественной литературы.</w:t>
            </w:r>
          </w:p>
        </w:tc>
      </w:tr>
      <w:tr w:rsidR="00C836DB" w:rsidRPr="00942EF0" w:rsidTr="00112983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t xml:space="preserve">«Познавательно-речевое развитие» </w:t>
            </w: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lastRenderedPageBreak/>
              <w:t>(коррекционно-</w:t>
            </w:r>
            <w:r w:rsidRPr="00942EF0">
              <w:rPr>
                <w:rFonts w:ascii="Times New Roman" w:eastAsia="Mangal" w:hAnsi="Times New Roman" w:cs="Times New Roman"/>
                <w:color w:val="000000"/>
                <w:sz w:val="24"/>
                <w:szCs w:val="24"/>
              </w:rPr>
              <w:t>логопедическое сопровождение, коррекционно-развивающие занятия, ознакомление с окружающим,  игра)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a3"/>
              <w:snapToGrid w:val="0"/>
              <w:jc w:val="both"/>
              <w:rPr>
                <w:rFonts w:ascii="Times New Roman" w:eastAsia="Mangal" w:hAnsi="Times New Roman"/>
                <w:color w:val="000000"/>
              </w:rPr>
            </w:pPr>
            <w:proofErr w:type="spellStart"/>
            <w:r w:rsidRPr="00942EF0">
              <w:rPr>
                <w:rFonts w:ascii="Times New Roman" w:eastAsia="Mangal" w:hAnsi="Times New Roman"/>
                <w:color w:val="000000"/>
              </w:rPr>
              <w:lastRenderedPageBreak/>
              <w:t>эхолалия</w:t>
            </w:r>
            <w:proofErr w:type="spellEnd"/>
            <w:r w:rsidRPr="00942EF0">
              <w:rPr>
                <w:rFonts w:ascii="Times New Roman" w:eastAsia="Mangal" w:hAnsi="Times New Roman"/>
                <w:color w:val="000000"/>
              </w:rPr>
              <w:t xml:space="preserve">, </w:t>
            </w:r>
            <w:proofErr w:type="spellStart"/>
            <w:r w:rsidRPr="00942EF0">
              <w:rPr>
                <w:rFonts w:ascii="Times New Roman" w:eastAsia="Mangal" w:hAnsi="Times New Roman"/>
                <w:color w:val="000000"/>
              </w:rPr>
              <w:t>мутизм</w:t>
            </w:r>
            <w:proofErr w:type="spellEnd"/>
            <w:r w:rsidRPr="00942EF0">
              <w:rPr>
                <w:rFonts w:ascii="Times New Roman" w:eastAsia="Mangal" w:hAnsi="Times New Roman"/>
                <w:color w:val="000000"/>
              </w:rPr>
              <w:t xml:space="preserve">, набор штампованных фраз. Некоторые дети по развитию речи опережают сверстников в норме, другие </w:t>
            </w:r>
            <w:r w:rsidRPr="00942EF0">
              <w:rPr>
                <w:rFonts w:ascii="Times New Roman" w:eastAsia="Mangal" w:hAnsi="Times New Roman"/>
                <w:color w:val="000000"/>
              </w:rPr>
              <w:lastRenderedPageBreak/>
              <w:t>отстают. Особенностью речи является речь о себе во II или III лице. Речь ребенка является речью для самого себя.</w:t>
            </w:r>
          </w:p>
        </w:tc>
        <w:tc>
          <w:tcPr>
            <w:tcW w:w="4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1.Уход за комнатными растениями и животными в зимнем саду.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</w:rPr>
            </w:pPr>
            <w:r w:rsidRPr="00942EF0">
              <w:rPr>
                <w:rFonts w:ascii="Times New Roman" w:hAnsi="Times New Roman"/>
              </w:rPr>
              <w:t xml:space="preserve">2.Артикуляционная гимнастика (с элементами </w:t>
            </w:r>
            <w:r w:rsidRPr="00942EF0">
              <w:rPr>
                <w:rFonts w:ascii="Times New Roman" w:hAnsi="Times New Roman"/>
              </w:rPr>
              <w:lastRenderedPageBreak/>
              <w:t xml:space="preserve">дыхательной и голосовой гимнастикой): выполняется в течение дня 3-5 раз. 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</w:rPr>
            </w:pPr>
            <w:r w:rsidRPr="00942EF0">
              <w:rPr>
                <w:rFonts w:ascii="Times New Roman" w:hAnsi="Times New Roman"/>
              </w:rPr>
              <w:t xml:space="preserve">3.Пальчиковая гимнастика выполняется в комплексе с </w:t>
            </w:r>
            <w:proofErr w:type="gramStart"/>
            <w:r w:rsidRPr="00942EF0">
              <w:rPr>
                <w:rFonts w:ascii="Times New Roman" w:hAnsi="Times New Roman"/>
              </w:rPr>
              <w:t>артикуляционной</w:t>
            </w:r>
            <w:proofErr w:type="gramEnd"/>
            <w:r w:rsidRPr="00942EF0">
              <w:rPr>
                <w:rFonts w:ascii="Times New Roman" w:hAnsi="Times New Roman"/>
              </w:rPr>
              <w:t xml:space="preserve"> 3-5 раз в день.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</w:rPr>
            </w:pPr>
            <w:r w:rsidRPr="00942EF0">
              <w:rPr>
                <w:rFonts w:ascii="Times New Roman" w:hAnsi="Times New Roman"/>
              </w:rPr>
              <w:t>4.Игры с водой.</w:t>
            </w:r>
          </w:p>
          <w:p w:rsidR="00C836DB" w:rsidRPr="00942EF0" w:rsidRDefault="00C836DB" w:rsidP="0011298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5.Массаж и 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языка, лица;</w:t>
            </w:r>
            <w:r w:rsidRPr="00942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836DB" w:rsidRPr="00942EF0" w:rsidRDefault="00C836DB" w:rsidP="00112983">
            <w:pPr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6.Релаксационные упражнения для мимики лица, упражнения на расслабление. </w:t>
            </w:r>
          </w:p>
        </w:tc>
      </w:tr>
      <w:tr w:rsidR="00C836DB" w:rsidRPr="00942EF0" w:rsidTr="00112983">
        <w:tc>
          <w:tcPr>
            <w:tcW w:w="18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snapToGrid w:val="0"/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</w:pPr>
            <w:r w:rsidRPr="00942EF0">
              <w:rPr>
                <w:rFonts w:ascii="Times New Roman" w:eastAsia="Corbel" w:hAnsi="Times New Roman" w:cs="Times New Roman"/>
                <w:color w:val="000000"/>
                <w:sz w:val="24"/>
                <w:szCs w:val="24"/>
              </w:rPr>
              <w:lastRenderedPageBreak/>
              <w:t xml:space="preserve"> «Художественно-эстетическое развитие»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a3"/>
              <w:snapToGrid w:val="0"/>
              <w:rPr>
                <w:rFonts w:ascii="Times New Roman" w:eastAsia="Mangal" w:hAnsi="Times New Roman"/>
                <w:color w:val="000000"/>
              </w:rPr>
            </w:pPr>
            <w:r w:rsidRPr="00942EF0">
              <w:rPr>
                <w:rFonts w:ascii="Times New Roman" w:eastAsia="Mangal" w:hAnsi="Times New Roman"/>
                <w:color w:val="000000"/>
              </w:rPr>
              <w:t>ребенок  рвет и мнет бумагу, все разбрасывает, ломает.</w:t>
            </w:r>
          </w:p>
        </w:tc>
        <w:tc>
          <w:tcPr>
            <w:tcW w:w="48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</w:rPr>
            </w:pPr>
            <w:r w:rsidRPr="00942EF0">
              <w:rPr>
                <w:rFonts w:ascii="Times New Roman" w:hAnsi="Times New Roman"/>
              </w:rPr>
              <w:t>1.Релаксационные упражнения, песочная и музыкальная терапия.</w:t>
            </w:r>
          </w:p>
          <w:p w:rsidR="00C836DB" w:rsidRPr="00942EF0" w:rsidRDefault="00C836DB" w:rsidP="00112983">
            <w:pPr>
              <w:pStyle w:val="a3"/>
              <w:snapToGrid w:val="0"/>
              <w:spacing w:after="0"/>
              <w:rPr>
                <w:rFonts w:ascii="Times New Roman" w:hAnsi="Times New Roman"/>
              </w:rPr>
            </w:pPr>
            <w:r w:rsidRPr="00942EF0">
              <w:rPr>
                <w:rFonts w:ascii="Times New Roman" w:hAnsi="Times New Roman"/>
                <w:color w:val="000000"/>
              </w:rPr>
              <w:t>2.Упражнения на расслабление.</w:t>
            </w:r>
          </w:p>
          <w:p w:rsidR="00C836DB" w:rsidRPr="00942EF0" w:rsidRDefault="00C836DB" w:rsidP="00112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2.Изодеятельность, аппликация методом обрывания.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3.Развитие графических навыков.</w:t>
            </w:r>
          </w:p>
          <w:p w:rsidR="00C836DB" w:rsidRPr="00942EF0" w:rsidRDefault="00C836DB" w:rsidP="00112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4. Работа с природным материалом;</w:t>
            </w:r>
          </w:p>
          <w:p w:rsidR="00C836DB" w:rsidRPr="00942EF0" w:rsidRDefault="00C836DB" w:rsidP="001129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5.Упражнения: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вокально-двигательные, </w:t>
            </w:r>
            <w:proofErr w:type="spellStart"/>
            <w:proofErr w:type="gram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вокально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– речевые</w:t>
            </w:r>
            <w:proofErr w:type="gram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6DB" w:rsidRPr="00942EF0" w:rsidRDefault="00C836DB" w:rsidP="001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6. Карточки с описанием последовательных действий. </w:t>
            </w:r>
          </w:p>
        </w:tc>
      </w:tr>
    </w:tbl>
    <w:p w:rsidR="00C836DB" w:rsidRPr="00942EF0" w:rsidRDefault="00C836DB" w:rsidP="00C836DB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DB" w:rsidRPr="00942EF0" w:rsidRDefault="006F4273" w:rsidP="00C836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Единый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психо-</w:t>
      </w:r>
      <w:r w:rsidR="00C836DB" w:rsidRPr="00942EF0">
        <w:rPr>
          <w:rFonts w:ascii="Times New Roman" w:hAnsi="Times New Roman" w:cs="Times New Roman"/>
          <w:b/>
          <w:bCs/>
          <w:sz w:val="24"/>
          <w:szCs w:val="24"/>
        </w:rPr>
        <w:t>эмоциональный</w:t>
      </w:r>
      <w:proofErr w:type="spellEnd"/>
      <w:r w:rsidR="00C836DB" w:rsidRPr="00942EF0">
        <w:rPr>
          <w:rFonts w:ascii="Times New Roman" w:hAnsi="Times New Roman" w:cs="Times New Roman"/>
          <w:b/>
          <w:bCs/>
          <w:sz w:val="24"/>
          <w:szCs w:val="24"/>
        </w:rPr>
        <w:t xml:space="preserve"> и речевой режимы в ДОУ и требования к ним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Очень важно, чтобы все взрослые, окружающие ребенка, четко представляли цель своей деятельности, которая заключается, с одной стороны, в полноценном развитии ребенка, имеющего отклонения в личностном развитии (или какие-либо другие нарушения), а с другой - в слаженном взаимодействии между собой. Но всего лишь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задействовать в коррекционно-образовательной работе все перечисленные силы мало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. Самое главное - довести до каждого из звеньев этой цепи смысл предстоящей работы. А заключается он в следующем: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1. Очень важно, чтобы педагогический, медицинский персонал и родители были вооружены необходимым инструментарием для предстоящей работы. Основную часть этого инструментария составляют специальные психолого-педагогические знания, необходимые взрослым для понимания важности и механизмов влияния их на развитие </w:t>
      </w:r>
      <w:r w:rsidRPr="00942EF0">
        <w:rPr>
          <w:rFonts w:ascii="Times New Roman" w:hAnsi="Times New Roman" w:cs="Times New Roman"/>
          <w:sz w:val="24"/>
          <w:szCs w:val="24"/>
        </w:rPr>
        <w:lastRenderedPageBreak/>
        <w:t>ребенка, и практические умения по оказанию ребенку действенной помощи в коррекции его развития.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2.Культура речи окружения ребенка: речь окружающих должна быть правильной, доступной; о</w:t>
      </w:r>
      <w:r w:rsidRPr="00942EF0">
        <w:rPr>
          <w:rStyle w:val="FontStyle22"/>
          <w:b w:val="0"/>
          <w:bCs w:val="0"/>
          <w:sz w:val="24"/>
          <w:szCs w:val="24"/>
        </w:rPr>
        <w:t xml:space="preserve">бщение с ребенком негромким голосом, в некоторых случаях, особенно если ребенок возбужден, даже шепотом. Необходимо избегать прямого взгляда на ребенка, резких движений; </w:t>
      </w:r>
      <w:r w:rsidRPr="00942EF0">
        <w:rPr>
          <w:rFonts w:ascii="Times New Roman" w:hAnsi="Times New Roman" w:cs="Times New Roman"/>
          <w:sz w:val="24"/>
          <w:szCs w:val="24"/>
        </w:rPr>
        <w:t xml:space="preserve">нельзя торопить ребенка с ответом; необходимо постоянно одобрять ребенка. </w:t>
      </w:r>
    </w:p>
    <w:p w:rsidR="00C836DB" w:rsidRPr="00942EF0" w:rsidRDefault="00C836DB" w:rsidP="00C836D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Благожелательное отношение взрослых к детям, страдающим разнообразными нарушениями. Создание в ДОУ благоприятной внешней среды, спокойный эмоциональный фон, уважение, доверительное отношение.</w:t>
      </w:r>
    </w:p>
    <w:p w:rsidR="00C836DB" w:rsidRPr="00942EF0" w:rsidRDefault="00C836DB" w:rsidP="00C836D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942EF0">
        <w:rPr>
          <w:rFonts w:ascii="Times New Roman" w:hAnsi="Times New Roman"/>
        </w:rPr>
        <w:tab/>
        <w:t xml:space="preserve">3.Важна гибкость педагога, который может по ходу перестраивать занятие с учетом пристрастий и настроений ребенка. Можно заранее составить план занятия, но действовать придется в зависимости от ситуации и желания ребенка. Надо быть чутким к ребенку и можно увидеть, что он сам подсказывает форму взаимодействия с педагогом. На начальных этапах обучения важно подкреплять желаемое поведение ребенка, а также использовать его интересы для удержания его внимания. </w:t>
      </w:r>
      <w:proofErr w:type="gramStart"/>
      <w:r w:rsidRPr="00942EF0">
        <w:rPr>
          <w:rFonts w:ascii="Times New Roman" w:hAnsi="Times New Roman"/>
        </w:rPr>
        <w:t>В начале</w:t>
      </w:r>
      <w:proofErr w:type="gramEnd"/>
      <w:r w:rsidRPr="00942EF0">
        <w:rPr>
          <w:rFonts w:ascii="Times New Roman" w:hAnsi="Times New Roman"/>
        </w:rPr>
        <w:t xml:space="preserve"> следует подбирать доступные ребенку задания, создавая ситуацию успеха. Сложность увеличивается постепенно, после того как у ребенка появилась установка на выполнение задание, причем взрослый на первых порах действует за ребенка, управляя его руками. Важна совместная деятельность: педагог рисует одно, ребенок заканчивает, или наоборот. Также в аппликации, в лепке, в конструировании, в игре. </w:t>
      </w:r>
      <w:r w:rsidRPr="00942EF0">
        <w:rPr>
          <w:rFonts w:ascii="Times New Roman" w:hAnsi="Times New Roman"/>
          <w:bCs/>
        </w:rPr>
        <w:t xml:space="preserve">Символические опоры для осуществления детьми самоконтроля и освоения ими социально-бытовых навыков представлены </w:t>
      </w:r>
      <w:r w:rsidRPr="00942EF0">
        <w:rPr>
          <w:rFonts w:ascii="Times New Roman" w:hAnsi="Times New Roman"/>
          <w:b/>
          <w:bCs/>
        </w:rPr>
        <w:t>в приложении 5.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4. Постоянная стимуляция ребенка к речевому общению. Все работники ДОУ и родители обязаны поощрять диалогическую</w:t>
      </w:r>
      <w:r w:rsidRPr="00942E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EF0">
        <w:rPr>
          <w:rFonts w:ascii="Times New Roman" w:hAnsi="Times New Roman" w:cs="Times New Roman"/>
          <w:sz w:val="24"/>
          <w:szCs w:val="24"/>
        </w:rPr>
        <w:t>речь. Не следует обращаться к ребенку с прямыми вопросами. Не настаивать на продолжительности выполнения задания в случае отказа.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Style w:val="FontStyle22"/>
          <w:b w:val="0"/>
          <w:bCs w:val="0"/>
          <w:i w:val="0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5.Необходима постоянная поддержка взрослого, его побуждение и ободрение, чтобы перейти к более активным и сложным отношениям с миром. Решение этой задачи требует от психолога умения чувствовать настроение ребенка, понимание его поведения и использовать это в коррекционной работе основных психологических процессов. Необходимо вовлечь ребенка в совместную деятельность, чему будет способствовать использование с ребенком через обогащение его эмоционального и интеллектуального </w:t>
      </w:r>
      <w:r w:rsidRPr="00942EF0">
        <w:rPr>
          <w:rFonts w:ascii="Times New Roman" w:hAnsi="Times New Roman" w:cs="Times New Roman"/>
          <w:sz w:val="24"/>
          <w:szCs w:val="24"/>
        </w:rPr>
        <w:lastRenderedPageBreak/>
        <w:t xml:space="preserve">опыта. </w:t>
      </w:r>
      <w:r w:rsidRPr="00942EF0">
        <w:rPr>
          <w:rStyle w:val="FontStyle22"/>
          <w:b w:val="0"/>
          <w:bCs w:val="0"/>
          <w:sz w:val="24"/>
          <w:szCs w:val="24"/>
        </w:rPr>
        <w:t xml:space="preserve">В качестве основного метода используется метод сопереживания ситуации. Данный метод рассчитан на использование способности не только </w:t>
      </w:r>
      <w:proofErr w:type="gramStart"/>
      <w:r w:rsidRPr="00942EF0">
        <w:rPr>
          <w:rStyle w:val="FontStyle22"/>
          <w:b w:val="0"/>
          <w:bCs w:val="0"/>
          <w:sz w:val="24"/>
          <w:szCs w:val="24"/>
        </w:rPr>
        <w:t>анализировать</w:t>
      </w:r>
      <w:proofErr w:type="gramEnd"/>
      <w:r w:rsidRPr="00942EF0">
        <w:rPr>
          <w:rStyle w:val="FontStyle22"/>
          <w:b w:val="0"/>
          <w:bCs w:val="0"/>
          <w:sz w:val="24"/>
          <w:szCs w:val="24"/>
        </w:rPr>
        <w:t>, но и чувствовать всё, что происходит с ребёнком. Он помогает точно объяснить поведение ребёнка в той или иной ситуации.</w:t>
      </w:r>
    </w:p>
    <w:p w:rsidR="00C836DB" w:rsidRPr="00942EF0" w:rsidRDefault="00C836DB" w:rsidP="00C836DB">
      <w:pPr>
        <w:spacing w:line="360" w:lineRule="auto"/>
        <w:ind w:firstLine="539"/>
        <w:jc w:val="both"/>
        <w:rPr>
          <w:rStyle w:val="FontStyle22"/>
          <w:b w:val="0"/>
          <w:bCs w:val="0"/>
          <w:i w:val="0"/>
          <w:sz w:val="24"/>
          <w:szCs w:val="24"/>
        </w:rPr>
      </w:pPr>
      <w:r w:rsidRPr="00942EF0">
        <w:rPr>
          <w:rStyle w:val="FontStyle22"/>
          <w:b w:val="0"/>
          <w:bCs w:val="0"/>
          <w:sz w:val="24"/>
          <w:szCs w:val="24"/>
        </w:rPr>
        <w:t xml:space="preserve">6.Предоставить ребенку возможность самостоятельно обследовать помещение комнаты для занятий. Убрать все яркие, крупные, звучащие игрушки и предметы. Дети чрезвычайно </w:t>
      </w:r>
      <w:proofErr w:type="spellStart"/>
      <w:r w:rsidRPr="00942EF0">
        <w:rPr>
          <w:rStyle w:val="FontStyle22"/>
          <w:b w:val="0"/>
          <w:bCs w:val="0"/>
          <w:sz w:val="24"/>
          <w:szCs w:val="24"/>
        </w:rPr>
        <w:t>сензитивны</w:t>
      </w:r>
      <w:proofErr w:type="spellEnd"/>
      <w:r w:rsidRPr="00942EF0">
        <w:rPr>
          <w:rStyle w:val="FontStyle22"/>
          <w:b w:val="0"/>
          <w:bCs w:val="0"/>
          <w:sz w:val="24"/>
          <w:szCs w:val="24"/>
        </w:rPr>
        <w:t xml:space="preserve"> к перестановке предметов. Изменение в обстановке трактуется ими как нежелательное и вызывает чувство страха. Все изменения надо проводить, добившись их согласия. Испытывают большие трудности в копировании движений, путая верх-низ, </w:t>
      </w:r>
      <w:proofErr w:type="spellStart"/>
      <w:r w:rsidRPr="00942EF0">
        <w:rPr>
          <w:rStyle w:val="FontStyle22"/>
          <w:b w:val="0"/>
          <w:bCs w:val="0"/>
          <w:sz w:val="24"/>
          <w:szCs w:val="24"/>
        </w:rPr>
        <w:t>право-</w:t>
      </w:r>
      <w:r w:rsidR="006F4273">
        <w:rPr>
          <w:rStyle w:val="FontStyle22"/>
          <w:b w:val="0"/>
          <w:bCs w:val="0"/>
          <w:sz w:val="24"/>
          <w:szCs w:val="24"/>
        </w:rPr>
        <w:t>в</w:t>
      </w:r>
      <w:r w:rsidRPr="00942EF0">
        <w:rPr>
          <w:rStyle w:val="FontStyle22"/>
          <w:b w:val="0"/>
          <w:bCs w:val="0"/>
          <w:sz w:val="24"/>
          <w:szCs w:val="24"/>
        </w:rPr>
        <w:t>лево</w:t>
      </w:r>
      <w:proofErr w:type="spellEnd"/>
      <w:r w:rsidRPr="00942EF0">
        <w:rPr>
          <w:rStyle w:val="FontStyle22"/>
          <w:b w:val="0"/>
          <w:bCs w:val="0"/>
          <w:sz w:val="24"/>
          <w:szCs w:val="24"/>
        </w:rPr>
        <w:t>, вперед-назад.</w:t>
      </w:r>
    </w:p>
    <w:p w:rsidR="00C836DB" w:rsidRPr="00942EF0" w:rsidRDefault="00C836DB" w:rsidP="00C836DB">
      <w:pPr>
        <w:tabs>
          <w:tab w:val="left" w:pos="0"/>
        </w:tabs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7.Режим работы групп, в которых находятся дети с ООП гибкий. Время для организации работы педагога – психолога с такими детьми определяет педагог-психолог в преемственности с воспитателями группы. Он может быть </w:t>
      </w:r>
      <w:proofErr w:type="spellStart"/>
      <w:r w:rsidRPr="00942EF0">
        <w:rPr>
          <w:rFonts w:ascii="Times New Roman" w:eastAsia="Calibri" w:hAnsi="Times New Roman" w:cs="Times New Roman"/>
          <w:sz w:val="24"/>
          <w:szCs w:val="24"/>
        </w:rPr>
        <w:t>тьютером</w:t>
      </w:r>
      <w:proofErr w:type="spellEnd"/>
      <w:r w:rsidRPr="00942EF0">
        <w:rPr>
          <w:rFonts w:ascii="Times New Roman" w:eastAsia="Calibri" w:hAnsi="Times New Roman" w:cs="Times New Roman"/>
          <w:sz w:val="24"/>
          <w:szCs w:val="24"/>
        </w:rPr>
        <w:t xml:space="preserve"> для детей с ООП в образовательном процессе, а также вести с ними индивидуальную и групповую коррекционно-развивающую работу.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42E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2EF0">
        <w:rPr>
          <w:rFonts w:ascii="Times New Roman" w:hAnsi="Times New Roman" w:cs="Times New Roman"/>
          <w:sz w:val="24"/>
          <w:szCs w:val="24"/>
        </w:rPr>
        <w:t>8.Воспитатели детей, посещающих психологические занятия</w:t>
      </w:r>
      <w:r w:rsidR="006F4273">
        <w:rPr>
          <w:rFonts w:ascii="Times New Roman" w:hAnsi="Times New Roman" w:cs="Times New Roman"/>
          <w:sz w:val="24"/>
          <w:szCs w:val="24"/>
        </w:rPr>
        <w:t>,</w:t>
      </w:r>
      <w:r w:rsidRPr="00942EF0">
        <w:rPr>
          <w:rFonts w:ascii="Times New Roman" w:hAnsi="Times New Roman" w:cs="Times New Roman"/>
          <w:sz w:val="24"/>
          <w:szCs w:val="24"/>
        </w:rPr>
        <w:t xml:space="preserve">  выполняют задания педагога-психолога по индивидуальным тетрадям и альбомам. Необходимо отметить важный момент: каждую игру или упражнение необходимо проводить несколько раз для закрепления результата;</w:t>
      </w:r>
    </w:p>
    <w:p w:rsidR="00C836DB" w:rsidRPr="00942EF0" w:rsidRDefault="00C836DB" w:rsidP="00C836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>9.Родители должны уделять серьезное внимание речи ребенка, стимулировать правильную речь ребенка, постоянно разговаривать с ним, просто рассказывать педагогам о событиях в жизни ребенка в саду и семье. Родители таких детей помимо знаний педагогических, должны уметь использовать специальные знания, которые они могут применить дома при занятиях со своим ребенком.</w:t>
      </w:r>
    </w:p>
    <w:p w:rsidR="00C836DB" w:rsidRPr="00942EF0" w:rsidRDefault="00C836DB" w:rsidP="00C836DB">
      <w:pPr>
        <w:pStyle w:val="a3"/>
        <w:spacing w:after="0" w:line="360" w:lineRule="auto"/>
        <w:ind w:firstLine="539"/>
        <w:jc w:val="both"/>
        <w:rPr>
          <w:rFonts w:ascii="Times New Roman" w:hAnsi="Times New Roman"/>
          <w:iCs/>
        </w:rPr>
      </w:pPr>
      <w:r w:rsidRPr="00942EF0">
        <w:rPr>
          <w:rStyle w:val="FontStyle22"/>
          <w:rFonts w:eastAsiaTheme="majorEastAsia"/>
          <w:b w:val="0"/>
          <w:bCs w:val="0"/>
          <w:sz w:val="24"/>
          <w:szCs w:val="24"/>
        </w:rPr>
        <w:t>10. И, несомненно, психолог должен настроиться на долгую и терпеливую работу с детьми, имеющими нарушения. Если после установления контакта специалист прервет коррекционную работу, то ребенок может снова “закрыться”, “уйти” в свой мир. Неизбежно и появление у него новых страхов.</w:t>
      </w:r>
    </w:p>
    <w:p w:rsidR="00C836DB" w:rsidRPr="00942EF0" w:rsidRDefault="00C836DB" w:rsidP="00C836DB">
      <w:pPr>
        <w:spacing w:line="1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6DB" w:rsidRDefault="00C836DB" w:rsidP="006F427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4273" w:rsidRPr="00942EF0" w:rsidRDefault="006F4273" w:rsidP="006F427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E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3.Организация деятельности Семейной комнаты для родителей </w:t>
      </w:r>
    </w:p>
    <w:p w:rsidR="00C836DB" w:rsidRPr="00942EF0" w:rsidRDefault="00C836DB" w:rsidP="00C836DB">
      <w:pPr>
        <w:spacing w:line="100" w:lineRule="atLeas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Обмен информацией между воспитателями и с </w:t>
      </w:r>
      <w:proofErr w:type="spellStart"/>
      <w:proofErr w:type="gramStart"/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>семьей-часть</w:t>
      </w:r>
      <w:proofErr w:type="spellEnd"/>
      <w:proofErr w:type="gramEnd"/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ежедневной работы педагогов. В детском саду организована Семейная комната - «территория семьи».</w:t>
      </w:r>
    </w:p>
    <w:p w:rsidR="00C836DB" w:rsidRPr="00942EF0" w:rsidRDefault="00C836DB" w:rsidP="00C836DB">
      <w:pPr>
        <w:spacing w:line="360" w:lineRule="auto"/>
        <w:ind w:firstLine="539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Методическая и психолого-педагогическая помощь родителям в  Семейной комнате строится на основе интеграции деятельности всех специалистов детского сада. 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Семейной комнаты </w:t>
      </w:r>
      <w:r w:rsidRPr="00942EF0">
        <w:rPr>
          <w:rFonts w:ascii="Times New Roman" w:hAnsi="Times New Roman" w:cs="Times New Roman"/>
          <w:sz w:val="24"/>
          <w:szCs w:val="24"/>
        </w:rPr>
        <w:t>для родителей предусматривает реализацию поставленных целей: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 обеспечение единства и преемственности семейного и общественного воспитания;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-оказание психолого-педагогической помощи родителям, воспитывающим детей, имеющих особенности в развитии.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Основными задачами Семейной комнаты являются: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-формирование родителей как педагогов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зменение приоритетов, отказ от формирования знаний, умений, навыков - предпочтение личностному развитию, взаимодействию со сверстниками и взрослыми, совместные с детьми и педагогами досуги, детско-родительские гостиные, конкурсы семейных талантов, проектная деятельность;</w:t>
      </w:r>
    </w:p>
    <w:p w:rsidR="00C836DB" w:rsidRPr="00942EF0" w:rsidRDefault="00C836DB" w:rsidP="00C836DB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-формирование родителей как гражданских заказчиков - просвещение родителей, анкетирование, тестирование, диалоги-тренинги.</w:t>
      </w:r>
    </w:p>
    <w:p w:rsidR="00C836DB" w:rsidRPr="00942EF0" w:rsidRDefault="00C836DB" w:rsidP="00C836DB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Перспективный план работы специалистов и воспитателей ДОУ с родителями </w:t>
      </w:r>
      <w:proofErr w:type="gramStart"/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>детей, посещающих Семейную комнату представлен</w:t>
      </w:r>
      <w:proofErr w:type="gramEnd"/>
      <w:r w:rsidRPr="00942EF0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42EF0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в приложении 6.</w:t>
      </w:r>
    </w:p>
    <w:p w:rsidR="00C836DB" w:rsidRPr="00942EF0" w:rsidRDefault="00C836DB" w:rsidP="00C836DB">
      <w:pPr>
        <w:spacing w:line="360" w:lineRule="auto"/>
        <w:ind w:firstLine="539"/>
        <w:jc w:val="both"/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</w:pPr>
    </w:p>
    <w:p w:rsidR="00C836DB" w:rsidRPr="00942EF0" w:rsidRDefault="00C836DB" w:rsidP="00C836DB">
      <w:pPr>
        <w:pStyle w:val="11"/>
        <w:spacing w:before="0" w:after="0"/>
        <w:rPr>
          <w:rStyle w:val="FontStyle22"/>
          <w:i w:val="0"/>
          <w:sz w:val="24"/>
          <w:szCs w:val="24"/>
        </w:rPr>
      </w:pPr>
    </w:p>
    <w:p w:rsidR="00C836DB" w:rsidRPr="00942EF0" w:rsidRDefault="00C836DB" w:rsidP="00C836DB">
      <w:pPr>
        <w:pStyle w:val="11"/>
        <w:spacing w:before="0" w:after="0"/>
        <w:jc w:val="center"/>
        <w:rPr>
          <w:rFonts w:cs="Times New Roman"/>
          <w:b/>
          <w:bCs/>
        </w:rPr>
      </w:pPr>
      <w:r w:rsidRPr="00942EF0">
        <w:rPr>
          <w:rStyle w:val="FontStyle22"/>
          <w:sz w:val="24"/>
          <w:szCs w:val="24"/>
        </w:rPr>
        <w:t>4.Система м</w:t>
      </w:r>
      <w:r w:rsidRPr="00942EF0">
        <w:rPr>
          <w:rFonts w:cs="Times New Roman"/>
          <w:b/>
          <w:bCs/>
        </w:rPr>
        <w:t>ониторинга достижения детьми планируемых результатов освоения Программы</w:t>
      </w:r>
    </w:p>
    <w:p w:rsidR="00C836DB" w:rsidRPr="00942EF0" w:rsidRDefault="00C836DB" w:rsidP="00C836DB">
      <w:pPr>
        <w:pStyle w:val="11"/>
        <w:spacing w:before="0" w:after="0"/>
        <w:jc w:val="center"/>
        <w:rPr>
          <w:rFonts w:cs="Times New Roman"/>
        </w:rPr>
      </w:pPr>
    </w:p>
    <w:p w:rsidR="00C836DB" w:rsidRPr="00942EF0" w:rsidRDefault="00C836DB" w:rsidP="00C836DB">
      <w:pPr>
        <w:tabs>
          <w:tab w:val="left" w:pos="60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</w:r>
      <w:r w:rsidRPr="00942EF0">
        <w:rPr>
          <w:rFonts w:ascii="Times New Roman" w:eastAsia="Times New Roman" w:hAnsi="Times New Roman" w:cs="Times New Roman"/>
          <w:sz w:val="24"/>
          <w:szCs w:val="24"/>
        </w:rPr>
        <w:t xml:space="preserve">Критериями диагностики этой своеобразной аномалии развития являются: нарушение социального взаимодействия и контактов с окружающим миром (нередко нарушение общения даже с родными людьми, особенно со сверстниками); специфические </w:t>
      </w:r>
      <w:r w:rsidRPr="00942E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эмоциональные, интеллектуальные и речевые расстройства в сочетании со своеобразным стереотипным поведением. </w:t>
      </w:r>
    </w:p>
    <w:p w:rsidR="00C836DB" w:rsidRPr="00942EF0" w:rsidRDefault="00C836DB" w:rsidP="00C836DB">
      <w:pPr>
        <w:tabs>
          <w:tab w:val="left" w:pos="60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42EF0">
        <w:rPr>
          <w:rFonts w:ascii="Times New Roman" w:eastAsia="Times New Roman" w:hAnsi="Times New Roman" w:cs="Times New Roman"/>
          <w:sz w:val="24"/>
          <w:szCs w:val="24"/>
        </w:rPr>
        <w:tab/>
      </w:r>
      <w:r w:rsidRPr="00942EF0">
        <w:rPr>
          <w:rFonts w:ascii="Times New Roman" w:hAnsi="Times New Roman" w:cs="Times New Roman"/>
          <w:sz w:val="24"/>
          <w:szCs w:val="24"/>
        </w:rPr>
        <w:t xml:space="preserve">В процессе мониторинга 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 качества и эмоционально волевой сферы ребенка  используются диагностические методики, направленные на выявление положительной динамики развития ребенка. </w:t>
      </w:r>
      <w:proofErr w:type="gramStart"/>
      <w:r w:rsidRPr="00942EF0">
        <w:rPr>
          <w:rStyle w:val="FontStyle22"/>
          <w:b w:val="0"/>
          <w:bCs w:val="0"/>
          <w:sz w:val="24"/>
          <w:szCs w:val="24"/>
        </w:rPr>
        <w:t xml:space="preserve">Критерии оценки диагностики особенных детей представлены </w:t>
      </w:r>
      <w:r w:rsidRPr="00942EF0">
        <w:rPr>
          <w:rStyle w:val="FontStyle22"/>
          <w:bCs w:val="0"/>
          <w:sz w:val="24"/>
          <w:szCs w:val="24"/>
        </w:rPr>
        <w:t>в приложении 7</w:t>
      </w:r>
      <w:r w:rsidRPr="00942EF0">
        <w:rPr>
          <w:rStyle w:val="FontStyle22"/>
          <w:b w:val="0"/>
          <w:bCs w:val="0"/>
          <w:sz w:val="24"/>
          <w:szCs w:val="24"/>
        </w:rPr>
        <w:t>. (</w:t>
      </w:r>
      <w:r w:rsidRPr="00942EF0">
        <w:rPr>
          <w:rFonts w:ascii="Times New Roman" w:hAnsi="Times New Roman" w:cs="Times New Roman"/>
          <w:sz w:val="24"/>
          <w:szCs w:val="24"/>
        </w:rPr>
        <w:t>анкета  «Наблюдение за  поведением ребенка» (Автор анкет: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Романов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.С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. Лебединской, О.С.Никольской, «Дом, дерево, человек»Дж. Бак, «Тест тревожности», В.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Амена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>, «Кактус», М.А. Панфилова).</w:t>
      </w:r>
    </w:p>
    <w:p w:rsidR="00C836DB" w:rsidRPr="00942EF0" w:rsidRDefault="00C836DB" w:rsidP="00C836DB">
      <w:pPr>
        <w:tabs>
          <w:tab w:val="left" w:pos="555"/>
        </w:tabs>
        <w:spacing w:line="360" w:lineRule="auto"/>
        <w:jc w:val="both"/>
        <w:rPr>
          <w:rStyle w:val="FontStyle22"/>
          <w:b w:val="0"/>
          <w:bCs w:val="0"/>
          <w:i w:val="0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ab/>
        <w:t>Периодичность мониторинга (2 раза в год), сбалансированность методов, не вызывает переутомления воспитанников.</w:t>
      </w:r>
      <w:r w:rsidRPr="00942EF0">
        <w:rPr>
          <w:rStyle w:val="FontStyle22"/>
          <w:b w:val="0"/>
          <w:sz w:val="24"/>
          <w:szCs w:val="24"/>
        </w:rPr>
        <w:t xml:space="preserve"> </w:t>
      </w:r>
      <w:r w:rsidRPr="00942EF0">
        <w:rPr>
          <w:rStyle w:val="FontStyle22"/>
          <w:b w:val="0"/>
          <w:bCs w:val="0"/>
          <w:sz w:val="24"/>
          <w:szCs w:val="24"/>
        </w:rPr>
        <w:t xml:space="preserve">По результатам представленного наблюдения планируется </w:t>
      </w:r>
      <w:proofErr w:type="spellStart"/>
      <w:r w:rsidRPr="00942EF0">
        <w:rPr>
          <w:rStyle w:val="FontStyle22"/>
          <w:b w:val="0"/>
          <w:bCs w:val="0"/>
          <w:sz w:val="24"/>
          <w:szCs w:val="24"/>
        </w:rPr>
        <w:t>коррекционно</w:t>
      </w:r>
      <w:proofErr w:type="spellEnd"/>
      <w:r w:rsidRPr="00942EF0">
        <w:rPr>
          <w:rStyle w:val="FontStyle22"/>
          <w:b w:val="0"/>
          <w:bCs w:val="0"/>
          <w:sz w:val="24"/>
          <w:szCs w:val="24"/>
        </w:rPr>
        <w:t xml:space="preserve"> – развивающая работа. </w:t>
      </w:r>
    </w:p>
    <w:p w:rsidR="00C836DB" w:rsidRPr="00942EF0" w:rsidRDefault="00C836DB" w:rsidP="00C836DB">
      <w:pPr>
        <w:pStyle w:val="Style2"/>
        <w:spacing w:line="360" w:lineRule="auto"/>
        <w:ind w:firstLine="0"/>
        <w:rPr>
          <w:rStyle w:val="FontStyle22"/>
          <w:b w:val="0"/>
          <w:bCs w:val="0"/>
          <w:i w:val="0"/>
          <w:sz w:val="24"/>
          <w:szCs w:val="24"/>
        </w:rPr>
      </w:pPr>
      <w:r w:rsidRPr="00942EF0">
        <w:rPr>
          <w:rStyle w:val="FontStyle22"/>
          <w:sz w:val="24"/>
          <w:szCs w:val="24"/>
        </w:rPr>
        <w:tab/>
      </w:r>
      <w:r w:rsidRPr="00942EF0">
        <w:rPr>
          <w:rStyle w:val="FontStyle22"/>
          <w:b w:val="0"/>
          <w:bCs w:val="0"/>
          <w:sz w:val="24"/>
          <w:szCs w:val="24"/>
        </w:rPr>
        <w:t xml:space="preserve">При осуществлении непосредственного консультативного приема психолог должен собрать и проанализировать информацию об особенностях взаимоотношений родителей и детей. Одной из таких средств является методика «Родительское сочинение» (автор В.В. </w:t>
      </w:r>
      <w:proofErr w:type="spellStart"/>
      <w:r w:rsidRPr="00942EF0">
        <w:rPr>
          <w:rStyle w:val="FontStyle22"/>
          <w:b w:val="0"/>
          <w:bCs w:val="0"/>
          <w:sz w:val="24"/>
          <w:szCs w:val="24"/>
        </w:rPr>
        <w:t>Столин</w:t>
      </w:r>
      <w:proofErr w:type="spellEnd"/>
      <w:r w:rsidRPr="00942EF0">
        <w:rPr>
          <w:rStyle w:val="FontStyle22"/>
          <w:b w:val="0"/>
          <w:bCs w:val="0"/>
          <w:sz w:val="24"/>
          <w:szCs w:val="24"/>
        </w:rPr>
        <w:t xml:space="preserve">). Данная методика используется в </w:t>
      </w:r>
      <w:proofErr w:type="gramStart"/>
      <w:r w:rsidRPr="00942EF0">
        <w:rPr>
          <w:rStyle w:val="FontStyle22"/>
          <w:b w:val="0"/>
          <w:bCs w:val="0"/>
          <w:sz w:val="24"/>
          <w:szCs w:val="24"/>
        </w:rPr>
        <w:t>качестве</w:t>
      </w:r>
      <w:proofErr w:type="gramEnd"/>
      <w:r w:rsidRPr="00942EF0">
        <w:rPr>
          <w:rStyle w:val="FontStyle22"/>
          <w:b w:val="0"/>
          <w:bCs w:val="0"/>
          <w:sz w:val="24"/>
          <w:szCs w:val="24"/>
        </w:rPr>
        <w:t xml:space="preserve"> как основного, так и вспомогательного инструментария для изучения характера детско-родительских отношений, для изучения особенностей личности описываемого объекта (ребенка) и субъекта (самого автора). С ее помощью констатируются возможные психолого-педагогические рекомендации по психологической коррекции и дальнейшему воспитанию ребенка.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Style w:val="FontStyle22"/>
          <w:b w:val="0"/>
          <w:i w:val="0"/>
          <w:color w:val="000000"/>
          <w:sz w:val="24"/>
          <w:szCs w:val="24"/>
        </w:rPr>
      </w:pPr>
      <w:r w:rsidRPr="00942EF0">
        <w:rPr>
          <w:rStyle w:val="FontStyle22"/>
          <w:b w:val="0"/>
          <w:color w:val="000000"/>
          <w:sz w:val="24"/>
          <w:szCs w:val="24"/>
        </w:rPr>
        <w:t xml:space="preserve">Данная программа помогает детям отрегулировать имеющиеся у них неуверенность, тревожное состояние, страхи, которые препятствуют полноценному развитию личности. Дети учатся открытому проявлению эмоций различными социально - приемлемыми способами. А также у них появляется  потребность в общении со сверстниками и взрослыми. </w:t>
      </w:r>
    </w:p>
    <w:p w:rsidR="00C836DB" w:rsidRPr="00942EF0" w:rsidRDefault="00C836DB" w:rsidP="00C836DB">
      <w:pPr>
        <w:spacing w:line="360" w:lineRule="auto"/>
        <w:ind w:firstLine="567"/>
        <w:jc w:val="both"/>
        <w:rPr>
          <w:rStyle w:val="FontStyle22"/>
          <w:b w:val="0"/>
          <w:bCs w:val="0"/>
          <w:i w:val="0"/>
          <w:color w:val="000000"/>
          <w:sz w:val="24"/>
          <w:szCs w:val="24"/>
        </w:rPr>
      </w:pPr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Таким образом, родители, медики, педагоги, психологи, работающие с </w:t>
      </w:r>
      <w:proofErr w:type="gramStart"/>
      <w:r w:rsidRPr="00942EF0">
        <w:rPr>
          <w:rStyle w:val="FontStyle22"/>
          <w:b w:val="0"/>
          <w:bCs w:val="0"/>
          <w:color w:val="000000"/>
          <w:sz w:val="24"/>
          <w:szCs w:val="24"/>
        </w:rPr>
        <w:t>детьми, имеющими личностные нарушения играют</w:t>
      </w:r>
      <w:proofErr w:type="gramEnd"/>
      <w:r w:rsidRPr="00942EF0">
        <w:rPr>
          <w:rStyle w:val="FontStyle22"/>
          <w:b w:val="0"/>
          <w:bCs w:val="0"/>
          <w:color w:val="000000"/>
          <w:sz w:val="24"/>
          <w:szCs w:val="24"/>
        </w:rPr>
        <w:t xml:space="preserve"> роль своеобразного моста между ребенком и окружающим его миром. И то, каким будет этот мост: узким или широким, прочным или шатким, - во многом зависит от нас, взрослых. Насколько мы сможем понять, а главное принять особенности личности таких детей, настолько мы сможем объединить наши усилия, скоординировать действия различных специалистов. </w:t>
      </w:r>
    </w:p>
    <w:p w:rsidR="00C836DB" w:rsidRPr="00942EF0" w:rsidRDefault="00C836DB" w:rsidP="00C836DB">
      <w:pPr>
        <w:pStyle w:val="11"/>
        <w:spacing w:before="0" w:after="0" w:line="360" w:lineRule="auto"/>
        <w:jc w:val="both"/>
        <w:rPr>
          <w:rFonts w:cs="Times New Roman"/>
          <w:b/>
        </w:rPr>
      </w:pPr>
    </w:p>
    <w:p w:rsidR="00C836DB" w:rsidRPr="00942EF0" w:rsidRDefault="00C836DB" w:rsidP="00C836DB">
      <w:pPr>
        <w:pStyle w:val="11"/>
        <w:spacing w:before="0" w:after="0" w:line="360" w:lineRule="auto"/>
        <w:jc w:val="both"/>
        <w:rPr>
          <w:rFonts w:cs="Times New Roman"/>
        </w:rPr>
      </w:pPr>
    </w:p>
    <w:p w:rsidR="00C836DB" w:rsidRPr="00942EF0" w:rsidRDefault="00C836DB" w:rsidP="00C836DB">
      <w:pPr>
        <w:pStyle w:val="11"/>
        <w:spacing w:before="0" w:after="0" w:line="360" w:lineRule="auto"/>
        <w:jc w:val="both"/>
        <w:rPr>
          <w:rFonts w:cs="Times New Roman"/>
        </w:rPr>
      </w:pPr>
    </w:p>
    <w:p w:rsidR="00C836DB" w:rsidRPr="00942EF0" w:rsidRDefault="00C836DB" w:rsidP="00C836DB">
      <w:pPr>
        <w:pStyle w:val="11"/>
        <w:spacing w:before="0" w:after="0" w:line="360" w:lineRule="auto"/>
        <w:jc w:val="both"/>
        <w:rPr>
          <w:rFonts w:cs="Times New Roman"/>
        </w:rPr>
      </w:pPr>
    </w:p>
    <w:p w:rsidR="00C836DB" w:rsidRPr="00942EF0" w:rsidRDefault="00C836DB" w:rsidP="00C836DB">
      <w:pPr>
        <w:spacing w:line="10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1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pStyle w:val="11"/>
        <w:spacing w:before="0" w:after="0"/>
        <w:jc w:val="both"/>
        <w:rPr>
          <w:rFonts w:cs="Times New Roman"/>
        </w:rPr>
      </w:pPr>
    </w:p>
    <w:p w:rsidR="00C836DB" w:rsidRPr="00942EF0" w:rsidRDefault="00C836DB" w:rsidP="00C836DB">
      <w:pPr>
        <w:pStyle w:val="a3"/>
        <w:jc w:val="both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C836DB" w:rsidRPr="00942EF0" w:rsidRDefault="00C836DB" w:rsidP="00C836DB">
      <w:pPr>
        <w:pStyle w:val="8"/>
        <w:keepNext/>
        <w:numPr>
          <w:ilvl w:val="0"/>
          <w:numId w:val="2"/>
        </w:numPr>
        <w:suppressAutoHyphens w:val="0"/>
        <w:spacing w:before="0" w:after="0" w:line="360" w:lineRule="auto"/>
        <w:ind w:left="0"/>
        <w:jc w:val="both"/>
        <w:rPr>
          <w:rFonts w:ascii="Times New Roman" w:hAnsi="Times New Roman" w:cs="Times New Roman"/>
          <w:i w:val="0"/>
          <w:szCs w:val="24"/>
        </w:rPr>
      </w:pPr>
      <w:proofErr w:type="spellStart"/>
      <w:r w:rsidRPr="00942EF0">
        <w:rPr>
          <w:rFonts w:ascii="Times New Roman" w:hAnsi="Times New Roman" w:cs="Times New Roman"/>
          <w:i w:val="0"/>
          <w:szCs w:val="24"/>
        </w:rPr>
        <w:t>Алямовская</w:t>
      </w:r>
      <w:proofErr w:type="spellEnd"/>
      <w:r w:rsidRPr="00942EF0">
        <w:rPr>
          <w:rFonts w:ascii="Times New Roman" w:hAnsi="Times New Roman" w:cs="Times New Roman"/>
          <w:i w:val="0"/>
          <w:szCs w:val="24"/>
        </w:rPr>
        <w:t xml:space="preserve"> В.Г., Петрова С.Н. Предупреждение </w:t>
      </w:r>
      <w:proofErr w:type="spellStart"/>
      <w:r w:rsidRPr="00942EF0">
        <w:rPr>
          <w:rFonts w:ascii="Times New Roman" w:hAnsi="Times New Roman" w:cs="Times New Roman"/>
          <w:i w:val="0"/>
          <w:szCs w:val="24"/>
        </w:rPr>
        <w:t>психоэмоционального</w:t>
      </w:r>
      <w:proofErr w:type="spellEnd"/>
      <w:r w:rsidRPr="00942EF0">
        <w:rPr>
          <w:rFonts w:ascii="Times New Roman" w:hAnsi="Times New Roman" w:cs="Times New Roman"/>
          <w:i w:val="0"/>
          <w:szCs w:val="24"/>
        </w:rPr>
        <w:t xml:space="preserve"> напряжения у детей дошкольного возраста. – М., 2002.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В.К. Интеллектуальный вектор физической культуры человека (к   проблеме развития физкультурного знания) // Теория и практика физической   культуры. – 1991. - №7. – С.22-36.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Бреслав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Г.М. Эмоциональные особенности формирования личности в детстве. – М., 1990.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Виноградова А.М. Воспитание нравственных чувств у дошкольников. – М., 1989.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Л.С. История развития высших психических функций. Собрание сочинений Т.З., М., 1983.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Л.А., Запорожец А.В. Развитие ребенка. – М. Просвещение, 1968.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Л.Н. Формирование потребности в общении со сверстниками у детей дошкольного возраста: канд.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>. М., 1983.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Л.Н., Смирнова Е.О. Ступени общения: от 1 года до 6. М: Просвещение, 1992. 142с.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Деревянко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Р.И. Особенности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мотивовов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общения со взрослым и сверстником у детей дошкольного возраста: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исс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>. М., 1983.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 М.И. Общение, личность и психика ребенка/под ред. А.Г.Рузской. М.: Институт практической психологии; Воронеж: МОДЭК, 1997. 384 с.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lastRenderedPageBreak/>
        <w:t xml:space="preserve"> Лютова Е.К., Монина Г.Б. Тренинг эффективного взаимодействия с детьми: Комплексная программа. СПб</w:t>
      </w:r>
      <w:proofErr w:type="gramStart"/>
      <w:r w:rsidRPr="00942EF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2EF0">
        <w:rPr>
          <w:rFonts w:ascii="Times New Roman" w:hAnsi="Times New Roman" w:cs="Times New Roman"/>
          <w:sz w:val="24"/>
          <w:szCs w:val="24"/>
        </w:rPr>
        <w:t>Речь, 2000. 189с.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Лютова Е., Монина Г. Шпаргалка для взрослых. – М., 2002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Межличностные отношения ребенка от рождения до семи лет/под </w:t>
      </w:r>
      <w:proofErr w:type="spellStart"/>
      <w:proofErr w:type="gramStart"/>
      <w:r w:rsidRPr="00942EF0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942EF0">
        <w:rPr>
          <w:rFonts w:ascii="Times New Roman" w:hAnsi="Times New Roman" w:cs="Times New Roman"/>
          <w:sz w:val="24"/>
          <w:szCs w:val="24"/>
        </w:rPr>
        <w:t xml:space="preserve"> Е.О. Смирновой. М.: Московский психолого-социальный институт; Воронеж: МОДЭК, 2001.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Психология человеческой агрессивности: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хрестомотия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/сост. К.В.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 xml:space="preserve">. Минск: </w:t>
      </w:r>
      <w:proofErr w:type="spellStart"/>
      <w:r w:rsidRPr="00942EF0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942EF0">
        <w:rPr>
          <w:rFonts w:ascii="Times New Roman" w:hAnsi="Times New Roman" w:cs="Times New Roman"/>
          <w:sz w:val="24"/>
          <w:szCs w:val="24"/>
        </w:rPr>
        <w:t>, 1999.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Развитие общения со сверстниками / под ред. А.Г. Рузской. М.: Педагогика, 1989.</w:t>
      </w:r>
    </w:p>
    <w:p w:rsidR="00C836DB" w:rsidRPr="00942EF0" w:rsidRDefault="00C836DB" w:rsidP="00C836DB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 Смирнова Е.О. Особенности общения с дошкольниками. М.: Академия, 2000.</w:t>
      </w:r>
    </w:p>
    <w:p w:rsidR="00C836DB" w:rsidRPr="00942EF0" w:rsidRDefault="00C836DB" w:rsidP="00C836DB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17. Шишова Т. Страхи – это серьезно. – М., 1997.</w:t>
      </w:r>
    </w:p>
    <w:p w:rsidR="00C836DB" w:rsidRPr="00942EF0" w:rsidRDefault="00C836DB" w:rsidP="00C836DB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18. Эмоциональное развитие дошкольника / под редакцией А.Д. Кошелевой. – М., 1985.</w:t>
      </w:r>
    </w:p>
    <w:p w:rsidR="00C836DB" w:rsidRPr="00942EF0" w:rsidRDefault="00C836DB" w:rsidP="00C836DB">
      <w:pPr>
        <w:spacing w:line="36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19. Юдина Е.Г. Педагогическая диагностика в детском саду: Пособие для воспитателей дошкольных образовательных учреждений / Е.Г. Юдина, Г.Б. Степанова, Е.Н. Денисова. – М.: Просвещение, 2002.</w:t>
      </w:r>
    </w:p>
    <w:p w:rsidR="00C836DB" w:rsidRPr="00942EF0" w:rsidRDefault="00C836DB" w:rsidP="00C836D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>20.Яковлева Н.Г. Психологическая помощь дошкольнику. СПб: Валерин СПД; М: ТЦ Сфера, 2002.</w:t>
      </w:r>
    </w:p>
    <w:p w:rsidR="00C836DB" w:rsidRPr="00942EF0" w:rsidRDefault="00C836DB" w:rsidP="00C836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rPr>
          <w:rFonts w:ascii="Times New Roman" w:hAnsi="Times New Roman"/>
          <w:b/>
          <w:bCs/>
        </w:rPr>
      </w:pPr>
    </w:p>
    <w:p w:rsidR="00C836DB" w:rsidRPr="00942EF0" w:rsidRDefault="00C836DB" w:rsidP="00C836DB">
      <w:pPr>
        <w:pStyle w:val="a3"/>
        <w:jc w:val="both"/>
        <w:rPr>
          <w:rFonts w:ascii="Times New Roman" w:hAnsi="Times New Roman"/>
        </w:rPr>
      </w:pPr>
      <w:r w:rsidRPr="00942EF0">
        <w:rPr>
          <w:rFonts w:ascii="Times New Roman" w:hAnsi="Times New Roman"/>
        </w:rPr>
        <w:tab/>
      </w:r>
    </w:p>
    <w:p w:rsidR="00C836DB" w:rsidRPr="00942EF0" w:rsidRDefault="00C836DB" w:rsidP="00C836DB">
      <w:pPr>
        <w:pStyle w:val="a3"/>
        <w:jc w:val="both"/>
        <w:rPr>
          <w:rFonts w:ascii="Times New Roman" w:hAnsi="Times New Roman"/>
        </w:rPr>
      </w:pPr>
      <w:r w:rsidRPr="00942EF0">
        <w:rPr>
          <w:rFonts w:ascii="Times New Roman" w:hAnsi="Times New Roman"/>
        </w:rPr>
        <w:tab/>
      </w:r>
    </w:p>
    <w:p w:rsidR="00C836DB" w:rsidRPr="00942EF0" w:rsidRDefault="00C836DB" w:rsidP="00C836DB">
      <w:pPr>
        <w:pStyle w:val="a3"/>
        <w:jc w:val="both"/>
        <w:rPr>
          <w:rFonts w:ascii="Times New Roman" w:hAnsi="Times New Roman"/>
        </w:rPr>
      </w:pPr>
      <w:r w:rsidRPr="00942EF0">
        <w:rPr>
          <w:rFonts w:ascii="Times New Roman" w:hAnsi="Times New Roman"/>
        </w:rPr>
        <w:tab/>
      </w:r>
    </w:p>
    <w:p w:rsidR="00C836DB" w:rsidRPr="00942EF0" w:rsidRDefault="00C836DB" w:rsidP="00C836DB">
      <w:pPr>
        <w:pStyle w:val="a3"/>
        <w:jc w:val="both"/>
        <w:rPr>
          <w:rFonts w:ascii="Times New Roman" w:hAnsi="Times New Roman"/>
        </w:rPr>
      </w:pPr>
    </w:p>
    <w:p w:rsidR="00C836DB" w:rsidRPr="00942EF0" w:rsidRDefault="00C836DB" w:rsidP="00C836DB">
      <w:pPr>
        <w:pStyle w:val="11"/>
        <w:spacing w:before="0" w:after="0"/>
        <w:jc w:val="both"/>
        <w:rPr>
          <w:rFonts w:cs="Times New Roman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spacing w:line="270" w:lineRule="atLeast"/>
        <w:ind w:left="-567" w:right="142"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EF0" w:rsidRDefault="00C836DB" w:rsidP="00C836DB">
      <w:pPr>
        <w:tabs>
          <w:tab w:val="left" w:pos="709"/>
        </w:tabs>
        <w:spacing w:line="100" w:lineRule="atLeast"/>
        <w:rPr>
          <w:rFonts w:ascii="Times New Roman" w:hAnsi="Times New Roman" w:cs="Times New Roman"/>
          <w:sz w:val="24"/>
          <w:szCs w:val="24"/>
        </w:rPr>
        <w:sectPr w:rsidR="00C836DB" w:rsidRPr="00942EF0" w:rsidSect="007774EF">
          <w:footerReference w:type="default" r:id="rId8"/>
          <w:pgSz w:w="11906" w:h="16838"/>
          <w:pgMar w:top="1134" w:right="850" w:bottom="709" w:left="1701" w:header="720" w:footer="720" w:gutter="0"/>
          <w:pgNumType w:start="1"/>
          <w:cols w:space="720"/>
          <w:docGrid w:linePitch="360" w:charSpace="32768"/>
        </w:sect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rPr>
          <w:rStyle w:val="FontStyle22"/>
          <w:bCs w:val="0"/>
          <w:i w:val="0"/>
          <w:color w:val="000000"/>
          <w:sz w:val="24"/>
          <w:szCs w:val="24"/>
        </w:rPr>
      </w:pPr>
    </w:p>
    <w:p w:rsidR="00C836DB" w:rsidRPr="00942EF0" w:rsidRDefault="00C836DB" w:rsidP="00C836DB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  <w:r w:rsidRPr="00942EF0">
        <w:rPr>
          <w:rFonts w:ascii="Times New Roman" w:hAnsi="Times New Roman" w:cs="Times New Roman"/>
          <w:sz w:val="24"/>
          <w:szCs w:val="24"/>
        </w:rPr>
        <w:lastRenderedPageBreak/>
        <w:t xml:space="preserve">      Коррекционно-развивающие игры и упражнения направленные на усиления психологической активности и развитие эмоциональной сферы.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"/>
        <w:gridCol w:w="2985"/>
        <w:gridCol w:w="2945"/>
        <w:gridCol w:w="2916"/>
      </w:tblGrid>
      <w:tr w:rsidR="00C836DB" w:rsidRPr="00942EF0" w:rsidTr="00112983">
        <w:tc>
          <w:tcPr>
            <w:tcW w:w="882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5114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Название игр и упражнений</w:t>
            </w:r>
          </w:p>
        </w:tc>
        <w:tc>
          <w:tcPr>
            <w:tcW w:w="3958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395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C836DB" w:rsidRPr="00942EF0" w:rsidTr="00112983">
        <w:trPr>
          <w:cantSplit/>
          <w:trHeight w:val="1496"/>
        </w:trPr>
        <w:tc>
          <w:tcPr>
            <w:tcW w:w="882" w:type="dxa"/>
            <w:textDirection w:val="btLr"/>
          </w:tcPr>
          <w:p w:rsidR="00C836DB" w:rsidRPr="00942EF0" w:rsidRDefault="00C836DB" w:rsidP="001129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Тропинка к своему Я</w:t>
            </w:r>
          </w:p>
        </w:tc>
        <w:tc>
          <w:tcPr>
            <w:tcW w:w="5114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1 этап: «Ритуал встречи и приветствия»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«Давайте познакомимся»;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«Эхо»;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«Пропой своё имя»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«Передай мяч»;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2 этап: «Мотивация и мобилизация к деятельности»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«Волшебный колпак»;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«Насос и мяч»;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«Газета»;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«Доброе животное»;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«Подарок другу»;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3 этап: «Практический»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«Раскрась ладошку»;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«Подарок для всех»;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«Внимательные глазки»;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«Азбука настроения»;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4 этап: «До скорой встречи!»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«Порхание бабочки»;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«Пташки»;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«Мороженое»;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«Солнечный зайчик.</w:t>
            </w:r>
          </w:p>
        </w:tc>
        <w:tc>
          <w:tcPr>
            <w:tcW w:w="3958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чувства единства; налаживание отношений с группой детей; установление контакта взрослого с детьми.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контакта, преодоление барьеров общения.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Обучать детей опыту позитивного взаимодействия.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умения спонтанно выражать собственное  настроение, снятие 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Для проведения первых занятий необходимо убрать все яркие, крупные, звучащие игрушки и предметы;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Важна гибкость и чуткость педагога</w:t>
            </w:r>
            <w:proofErr w:type="gram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может перестраивать занятие с учетом пристрастий и настроения ребенка;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Не рекомендуется обращаться к ребенку с прямыми вопросами;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Не настаивать на продолжительности выполнения задания в случае отказа;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Необходима постоянная поддержка взрослого, его побуждение и ободрение;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Каждую игру или упражнение проводить несколько раз;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Работу проводить без долгих прерываний занятий, иначе ребенок может снова «закрыться» и «уйти» в свой мир.</w:t>
            </w:r>
          </w:p>
        </w:tc>
      </w:tr>
      <w:tr w:rsidR="00C836DB" w:rsidRPr="00942EF0" w:rsidTr="00112983">
        <w:trPr>
          <w:cantSplit/>
          <w:trHeight w:val="1687"/>
        </w:trPr>
        <w:tc>
          <w:tcPr>
            <w:tcW w:w="882" w:type="dxa"/>
            <w:textDirection w:val="btLr"/>
          </w:tcPr>
          <w:p w:rsidR="00C836DB" w:rsidRPr="00942EF0" w:rsidRDefault="00C836DB" w:rsidP="001129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Страна  понимания</w:t>
            </w:r>
          </w:p>
        </w:tc>
        <w:tc>
          <w:tcPr>
            <w:tcW w:w="5114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1 этап: «Ритуал встречи и приветствия»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«Здравствуй друг!»;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«Приветствие»;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«Настроение»;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«Клубочек»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2 этап: «Мотивация и мобилизация к деятельности»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«Ниточка – иголочка;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«Угадай настроение»;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«Дружба начинается с улыбки»;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«Что изменилось»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3 этап: «Практический»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«Знаете ли вы?..»;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«Расскажем и покажем»;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«Волшебный мешочек»;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«Зеркало»;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«Слепой и поводырь»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4 этап: «До скорой встречи!»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Росток»;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«Штанга»;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«Тихое озеро»;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«На берегу моря».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коммуникативных навыков;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отзывчивости.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тактильного восприятия;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Умение действовать сообща, контролировать свои действия.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Формирование чувства  принадлежности к группе;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и самоконтроля.</w:t>
            </w:r>
          </w:p>
        </w:tc>
        <w:tc>
          <w:tcPr>
            <w:tcW w:w="4395" w:type="dxa"/>
            <w:vMerge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EF0" w:rsidTr="00112983">
        <w:trPr>
          <w:cantSplit/>
          <w:trHeight w:val="1697"/>
        </w:trPr>
        <w:tc>
          <w:tcPr>
            <w:tcW w:w="882" w:type="dxa"/>
            <w:textDirection w:val="btLr"/>
          </w:tcPr>
          <w:p w:rsidR="00C836DB" w:rsidRPr="00942EF0" w:rsidRDefault="00C836DB" w:rsidP="001129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 и мои эмоции</w:t>
            </w:r>
          </w:p>
        </w:tc>
        <w:tc>
          <w:tcPr>
            <w:tcW w:w="5114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1 этап: «Ритуал встречи и приветствия»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«Приветствие»;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«Ласковое имя»;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«Змейка»;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«Вежливые слова».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2 этап: «Мотивация и мобилизация к деятельности»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«Слушай хлопки»;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«Гусеница»;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Подарок для всех»;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«Ручеек».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3 этап: « Практический»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«Варежка»;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«Не спеши»;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«Запрещенная цифра»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«Что изменилось?».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4 этап: «До скорой встречи!»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«Сосуд добра»;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«Маленький кораблик»;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«До встречи».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Создание доверительной обстановки;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со всей группой детей.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тактильного контакта, 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Учить детей согласовывать действия</w:t>
            </w:r>
            <w:proofErr w:type="gram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Развивать доброжелательное отношение, уверенность.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Развивать умения выражать свое эмоциональное состояние;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Снятие психологического напряжения.</w:t>
            </w:r>
          </w:p>
        </w:tc>
        <w:tc>
          <w:tcPr>
            <w:tcW w:w="4395" w:type="dxa"/>
            <w:vMerge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EF0" w:rsidTr="00112983">
        <w:trPr>
          <w:cantSplit/>
          <w:trHeight w:val="2544"/>
        </w:trPr>
        <w:tc>
          <w:tcPr>
            <w:tcW w:w="882" w:type="dxa"/>
            <w:textDirection w:val="btLr"/>
          </w:tcPr>
          <w:p w:rsidR="00C836DB" w:rsidRPr="00942EF0" w:rsidRDefault="00C836DB" w:rsidP="001129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разные мы вместе</w:t>
            </w:r>
          </w:p>
        </w:tc>
        <w:tc>
          <w:tcPr>
            <w:tcW w:w="5114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1 этап: «Ритуал встречи и приветствия»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«Колокол»;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«Разные, но похожие»;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«Надуваем шарик»;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«Нитки и катушка»;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«Запомни имя».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2 этап: «Мотивация и мобилизация к деятельности»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«Мы вместе;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«Узнай по голосу»;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«Поезд»;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Гусеница»;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3 этап: « Практический»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«Лабиринт»;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«Путаница»;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Дорисуй фигуру»;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«Домик из зерна».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b/>
                <w:sz w:val="24"/>
                <w:szCs w:val="24"/>
              </w:rPr>
              <w:t>4 этап: «До скорой встречи!»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«Порхание под облаками»;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«Морская звезда»;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- «Ветерок».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Установление эмоционально-доверительного контакта.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Умение настраиваться на совместную работу с другими детьми.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координации движений.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Снятие </w:t>
            </w:r>
            <w:proofErr w:type="spellStart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942EF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напряжения;</w:t>
            </w:r>
          </w:p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F0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и самоконтроля.</w:t>
            </w:r>
          </w:p>
        </w:tc>
        <w:tc>
          <w:tcPr>
            <w:tcW w:w="4395" w:type="dxa"/>
            <w:vMerge/>
          </w:tcPr>
          <w:p w:rsidR="00C836DB" w:rsidRPr="00942EF0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DB" w:rsidRPr="00942EF0" w:rsidRDefault="00C836DB" w:rsidP="00C836DB">
      <w:pPr>
        <w:tabs>
          <w:tab w:val="left" w:pos="709"/>
        </w:tabs>
        <w:spacing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tabs>
          <w:tab w:val="left" w:pos="-426"/>
        </w:tabs>
        <w:spacing w:after="0" w:line="100" w:lineRule="atLeast"/>
        <w:ind w:left="-2268" w:firstLine="1135"/>
        <w:jc w:val="center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object w:dxaOrig="10324" w:dyaOrig="14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717.75pt" o:ole="">
            <v:imagedata r:id="rId9" o:title=""/>
          </v:shape>
          <o:OLEObject Type="Embed" ProgID="Word.Document.12" ShapeID="_x0000_i1025" DrawAspect="Content" ObjectID="_1621919221" r:id="rId10"/>
        </w:object>
      </w:r>
    </w:p>
    <w:p w:rsidR="00C836DB" w:rsidRPr="0094282C" w:rsidRDefault="00C836DB" w:rsidP="00C836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object w:dxaOrig="10324" w:dyaOrig="14348">
          <v:shape id="_x0000_i1026" type="#_x0000_t75" style="width:516pt;height:717.75pt" o:ole="">
            <v:imagedata r:id="rId11" o:title=""/>
          </v:shape>
          <o:OLEObject Type="Embed" ProgID="Word.Document.12" ShapeID="_x0000_i1026" DrawAspect="Content" ObjectID="_1621919222" r:id="rId12"/>
        </w:object>
      </w:r>
    </w:p>
    <w:p w:rsidR="00C836DB" w:rsidRPr="0094282C" w:rsidRDefault="00C836DB" w:rsidP="00C836DB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836DB" w:rsidRPr="0094282C" w:rsidRDefault="00C836DB" w:rsidP="00C836D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36DB" w:rsidRPr="0094282C" w:rsidRDefault="00C836DB" w:rsidP="00C836DB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82C">
        <w:rPr>
          <w:rFonts w:ascii="Times New Roman" w:hAnsi="Times New Roman" w:cs="Times New Roman"/>
          <w:b/>
          <w:bCs/>
          <w:sz w:val="24"/>
          <w:szCs w:val="24"/>
        </w:rPr>
        <w:t xml:space="preserve">Модель единого коррекционно-развивающего пространства </w:t>
      </w:r>
    </w:p>
    <w:p w:rsidR="00C836DB" w:rsidRPr="0094282C" w:rsidRDefault="00C836DB" w:rsidP="00C836DB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82C">
        <w:rPr>
          <w:rFonts w:ascii="Times New Roman" w:hAnsi="Times New Roman" w:cs="Times New Roman"/>
          <w:b/>
          <w:bCs/>
          <w:sz w:val="24"/>
          <w:szCs w:val="24"/>
        </w:rPr>
        <w:t>МАДОУ ЦРР ДС «Загадка»</w:t>
      </w:r>
    </w:p>
    <w:p w:rsidR="00C836DB" w:rsidRPr="0094282C" w:rsidRDefault="00C836DB" w:rsidP="00C836DB">
      <w:pPr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0"/>
        <w:gridCol w:w="7158"/>
      </w:tblGrid>
      <w:tr w:rsidR="00C836DB" w:rsidRPr="0094282C" w:rsidTr="00112983">
        <w:trPr>
          <w:trHeight w:val="360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C836DB" w:rsidRPr="0094282C" w:rsidTr="00112983">
        <w:trPr>
          <w:trHeight w:val="675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 педагогов и специалистов по коррекционно-развивающему направлению</w:t>
            </w:r>
          </w:p>
        </w:tc>
      </w:tr>
      <w:tr w:rsidR="00C836DB" w:rsidRPr="0094282C" w:rsidTr="00112983">
        <w:trPr>
          <w:trHeight w:val="60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Сохранение психического здоровья воспитанников, мониторинг их развития.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развивающих занятий с детьми, направленных на коррекцию определенных недостатков в их психическом развитии</w:t>
            </w:r>
          </w:p>
        </w:tc>
      </w:tr>
      <w:tr w:rsidR="00C836DB" w:rsidRPr="0094282C" w:rsidTr="00112983">
        <w:trPr>
          <w:trHeight w:val="574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ind w:righ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коммуникативной, познавательной и регулирующей функции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речевого дыхания, чувства ритма и выразительности речи; работа над просодической стороной речи, работа над речевым дыханием, плавностью и длительностью выдоха.</w:t>
            </w:r>
          </w:p>
        </w:tc>
      </w:tr>
      <w:tr w:rsidR="00C836DB" w:rsidRPr="0094282C" w:rsidTr="00112983">
        <w:trPr>
          <w:trHeight w:val="435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защиты детей, содействие родителям в организации воспитания и образования детей  с нарушениями в развитии.</w:t>
            </w:r>
          </w:p>
        </w:tc>
      </w:tr>
      <w:tr w:rsidR="00C836DB" w:rsidRPr="0094282C" w:rsidTr="00112983">
        <w:trPr>
          <w:trHeight w:val="555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группы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Обеспечение гибкого щадящего режима.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>Систематическая работа по созданию условий для успешной реализации воспитательно-образовательной деятельности.</w:t>
            </w:r>
          </w:p>
        </w:tc>
      </w:tr>
      <w:tr w:rsidR="00C836DB" w:rsidRPr="0094282C" w:rsidTr="00112983">
        <w:trPr>
          <w:trHeight w:val="81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Инструкторы по физическому воспитанию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общего физического здоровья дошкольников, формирование кинетической и кинестетической основы движений, нормализация мышечного тонуса.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мелкой и общей моторики, координации движений. </w:t>
            </w:r>
          </w:p>
        </w:tc>
      </w:tr>
      <w:tr w:rsidR="00C836DB" w:rsidRPr="0094282C" w:rsidTr="00112983">
        <w:trPr>
          <w:trHeight w:val="81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изобразительной деятельности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восприятия, анализа, зрительной памяти.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Развитие мелкой моторики рук на основе обучения детей техническим основам рисования, лепки и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аппликации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эстетических чувств и оценок.</w:t>
            </w:r>
          </w:p>
        </w:tc>
      </w:tr>
      <w:tr w:rsidR="00C836DB" w:rsidRPr="0094282C" w:rsidTr="00112983">
        <w:trPr>
          <w:trHeight w:val="24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 музыкальному развитию 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музыкального восприятия, ритмического слуха, слухового внимания и сосредоточения с использованием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Формирование правильного фразового дыхания, развитие силы и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тембра голоса и т.д.</w:t>
            </w:r>
          </w:p>
        </w:tc>
      </w:tr>
      <w:tr w:rsidR="00C836DB" w:rsidRPr="0094282C" w:rsidTr="00112983">
        <w:trPr>
          <w:trHeight w:val="810"/>
        </w:trPr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плаванию</w:t>
            </w:r>
          </w:p>
        </w:tc>
        <w:tc>
          <w:tcPr>
            <w:tcW w:w="7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естественных сил организма, посредством обучения плаванию</w:t>
            </w:r>
          </w:p>
        </w:tc>
      </w:tr>
      <w:tr w:rsidR="00C836DB" w:rsidRPr="0094282C" w:rsidTr="00112983">
        <w:trPr>
          <w:trHeight w:val="810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Медицинская служба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Выяснение анамнеза, составление индивидуального образовательного маршрута.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и проведение оздоровительных и профилактических мероприятий</w:t>
            </w:r>
          </w:p>
        </w:tc>
      </w:tr>
      <w:tr w:rsidR="00C836DB" w:rsidRPr="0094282C" w:rsidTr="00112983">
        <w:trPr>
          <w:trHeight w:val="311"/>
        </w:trPr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1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 w:rsidRPr="00942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реализации  коррекционно-развивающей деятельности.</w:t>
            </w:r>
          </w:p>
          <w:p w:rsidR="00C836DB" w:rsidRPr="0094282C" w:rsidRDefault="00C836DB" w:rsidP="0011298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DB" w:rsidRPr="0094282C" w:rsidRDefault="00C836DB" w:rsidP="00C836DB">
      <w:pPr>
        <w:spacing w:line="36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Приложение  3</w:t>
      </w:r>
    </w:p>
    <w:p w:rsidR="00C836DB" w:rsidRPr="0094282C" w:rsidRDefault="00C836DB" w:rsidP="00C836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2C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  <w:gridCol w:w="6060"/>
      </w:tblGrid>
      <w:tr w:rsidR="00C836DB" w:rsidRPr="0094282C" w:rsidTr="00112983">
        <w:tc>
          <w:tcPr>
            <w:tcW w:w="4253" w:type="dxa"/>
            <w:vMerge w:val="restart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Перечень программ, технологий и пособий</w:t>
            </w: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«Тренинг развития личности дошкольника «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Р.Р.Калинина</w:t>
            </w:r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«Шпаргалка для родителей»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Е.Лютова, Г.Монина</w:t>
            </w:r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Региональная программа «Комплексное формирование личности детей дошкольного возраста средствами физического воспитания, проживающих в климатогеографических условиях Крайнего Севера» (разработка авторского коллектива МАДОУ)</w:t>
            </w:r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«Практикум детского психолога»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Г.А. Широкова, Е.Г.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Жадько</w:t>
            </w:r>
            <w:proofErr w:type="spellEnd"/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«Удивляюсь, злюсь, боюсь, хвастаюсь и радуюсь»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С.В. Крюкова, Н.П.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Развивающая технология «Гармонизация межличностных отношений в детском коллективе средствами музыкально-коммуникативных игр»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(разработана авторским коллективом  МАДОУ ДС «Загадка»</w:t>
            </w:r>
            <w:proofErr w:type="gramEnd"/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технология 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«Гармонизация детско-родительских отношений средствами физического воспитания»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(разработана авторским коллективом  МАДОУ ДС «Загадка»</w:t>
            </w:r>
            <w:proofErr w:type="gramEnd"/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«Азбука общения» (основы коммуникации).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Л.М. Шипицына, О.В.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Защиринская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; А.П. Воронова; Т.А. Нилова.</w:t>
            </w:r>
          </w:p>
        </w:tc>
      </w:tr>
      <w:tr w:rsidR="00C836DB" w:rsidRPr="0094282C" w:rsidTr="00112983">
        <w:tc>
          <w:tcPr>
            <w:tcW w:w="4253" w:type="dxa"/>
            <w:vMerge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лор-заболеваний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возраста в процессе психолого-педагогических методов работы в ДОУ»</w:t>
            </w:r>
          </w:p>
          <w:p w:rsidR="00C836DB" w:rsidRPr="0094282C" w:rsidRDefault="00C836DB" w:rsidP="0011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(разработана авторским коллективом  МАДОУ ДС «Загадка».</w:t>
            </w:r>
            <w:proofErr w:type="gramEnd"/>
          </w:p>
        </w:tc>
      </w:tr>
    </w:tbl>
    <w:p w:rsidR="00C836DB" w:rsidRPr="0094282C" w:rsidRDefault="00C836DB" w:rsidP="00C836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1101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5"/>
        <w:gridCol w:w="6915"/>
        <w:gridCol w:w="2010"/>
      </w:tblGrid>
      <w:tr w:rsidR="00C836DB" w:rsidRPr="0094282C" w:rsidTr="00112983">
        <w:trPr>
          <w:trHeight w:val="225"/>
        </w:trPr>
        <w:tc>
          <w:tcPr>
            <w:tcW w:w="1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6DB" w:rsidRPr="0094282C" w:rsidRDefault="00C836DB" w:rsidP="00112983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1</w:t>
            </w:r>
          </w:p>
        </w:tc>
      </w:tr>
      <w:tr w:rsidR="00C836DB" w:rsidRPr="0094282C" w:rsidTr="00112983">
        <w:trPr>
          <w:trHeight w:val="225"/>
        </w:trPr>
        <w:tc>
          <w:tcPr>
            <w:tcW w:w="11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6DB" w:rsidRPr="0094282C" w:rsidRDefault="00C836DB" w:rsidP="00112983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836DB" w:rsidRPr="0094282C" w:rsidTr="00112983">
        <w:trPr>
          <w:trHeight w:val="225"/>
        </w:trPr>
        <w:tc>
          <w:tcPr>
            <w:tcW w:w="11010" w:type="dxa"/>
            <w:gridSpan w:val="3"/>
            <w:tcBorders>
              <w:top w:val="nil"/>
              <w:left w:val="nil"/>
              <w:right w:val="nil"/>
            </w:tcBorders>
          </w:tcPr>
          <w:p w:rsidR="00C836DB" w:rsidRPr="0094282C" w:rsidRDefault="00C836DB" w:rsidP="0011298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 оценки диагностики особенных детей</w:t>
            </w: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чем конкретно проявляется 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поведения.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ind w:left="-3" w:right="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Нарушение зрительного контакта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Отсутствие взгляда на лице человека, активное избегание взгляда в глаза, взгляд «мимо», «сквозь», неподвижный, застывший, испуганный. Отсутствие заражаемости от улыбки, смеха взрослого. Отмечались реакции на звук.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Измененная реакция на нового человека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Она проявлялась в возникновении тревоги страха, агрессии, либо, наоборот, - игнорировании.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Нарушения общения с детьми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Проявлялись в игнорировании, негативных импульсивных действиях, игре «рядом», страхе детей (сопротивлении, убегании при попытке вовлечь в игру)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Демонстратив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6DB" w:rsidRPr="0094282C" w:rsidRDefault="00C836DB" w:rsidP="0011298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В движениях: отворачивается спиной; утрирует движения на занятии.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Как ориентация на собственное состояние и поведение: стремится обратить на себя внимание в ущерб организации занятий; делая что-то наоборот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наблюдает за реакцией окружающих и т.п.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Обидчивость</w:t>
            </w:r>
          </w:p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(эмоциональная</w:t>
            </w:r>
            <w:proofErr w:type="gramEnd"/>
          </w:p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неустойчивость)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реакция на препятствие: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обижается при проигрыше в игре.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мимике: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недовольное выражение лица; плачет.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Реакция на оценку другими: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болезненно реагирует на замечания; повышенно реагирует на повышенный тон голоса.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Конфликтность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Активная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или реактивная: сам провоцирует конфликт; отвечает конфликтно на конфликтные действия других.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эгоцентризма: не учитывает желаний и интересов сверстников.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переключения : не уступает игрушек.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отгороженность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Как центробежные тенденции: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когда все дети вместе, стремится уединиться.</w:t>
            </w:r>
          </w:p>
          <w:p w:rsidR="00C836DB" w:rsidRPr="0094282C" w:rsidRDefault="00C836DB" w:rsidP="00112983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Эмоциональная поглощенность деятельностью: входит в помещение  и сразу идет к игрушкам;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своим делом и не замечает окружающих.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Особенности речевого поведения: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 речь, как средство общения; когда говорит, речь не обращена к собеседнику.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Псевдоглухота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выполняет просьбу, хотя слышит и понимает содержание требования; не реагирует на переход с обычной речи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шепотную.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зрительного контакта: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избегает смотреть в глаза собеседнику.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Дурашливость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Реакция на замечание: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реагирует смехом на замечания взрослого; похвала или порицание не оказывает значительного изменения в поведении ребенка.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действия и мимика: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дурачится, передразнивает в движениях.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поведения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Наблюдались как непереносимые одиночества, так и его предпочтение со стремлением к территориальному уединению 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физических действиях: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боится прыгнуть с возвышения.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Реакция на новизну: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новизны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ребенок проявляет тормозные реакции; в новой ситуации менее вариативное поведение, чем в привычной.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Конкретные: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страх пылесоса, собаки, темноты, страх порыва ветра, высоты.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Реакция на новизну: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боится входить в новое помещение.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Социальные: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Страх новых людей в новой ситуации; страх публичного выступления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страх остаться одному.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Тревога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Мимика: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блуждающий, отстраненный взгляд.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Речь: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не может объяснить причины избегающего поведения, тревоги.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Движения: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неожиданно вздрагивает; осторожно ходит.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Взаимоотношения с другими: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стремиться быть ближе к взрослому.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Эгоцентрич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отношение к себе: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считает, что все игрушки, все конфеты для него.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 взаимоотношениях: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навязывает свою игру или желания детям.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Речь: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часто использует местоимение “я”.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Избегание умственных усилий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огранизационных</w:t>
            </w:r>
            <w:proofErr w:type="spellEnd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занятиях: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быстро устает до доступного по возрасту умственного задания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 сравнение, обобщение, действия по образцу).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внимания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Сосредоточенность: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 смотрит по сторонам на занятии.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Содержание помощи: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ребенку приходится словесно повторять задания по несколько раз; требуется сочетание слова с показом способа действия.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Речь: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расспрашивает условия выполнения задания и др.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расторможен-ность</w:t>
            </w:r>
            <w:proofErr w:type="spellEnd"/>
            <w:proofErr w:type="gramEnd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гиперактив-ность</w:t>
            </w:r>
            <w:proofErr w:type="spellEnd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Особенности планирования действий: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поспешно планирует свои действия.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Избыточный темп и количество действий: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темп действий убыстрен; количество действий избыточно; действует раньше условного сигнала и пр.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Длительность сдерживания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гиперактивности</w:t>
            </w:r>
            <w:proofErr w:type="spellEnd"/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встает на первой половине занятия, когда другие дети еще сидят.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Длительность овладения состоянием: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быстро возбуждается и медленно успокаивается от быстрой игры.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Речевая 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расторможен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Громкость речи: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говорит слишком много.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Темп речи: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убыстрен; говорит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взахлеб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Социальные отношения: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переговаривается на занятии, несмотря на замечания взрослых.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Ребенок не говорит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Не понимание простых словесных инструкций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Ориентируется на наглядный образец поведения или действий взрослого, а не объясняет задания.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Застреваемость</w:t>
            </w:r>
            <w:proofErr w:type="spellEnd"/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движениях: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Рисует многократно повторяющиеся элементы.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 взаимоотношениях: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навязчив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общении; привлекает к себе внимание; повторяет одну и ту же просьбу.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Речь: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повторяет многократно одну и ту же фразу.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 чувствах и эмоциях: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застревает на обиде.</w:t>
            </w:r>
          </w:p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Трудности переключения: </w:t>
            </w: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 трудом переключается.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Работоспособ-ность</w:t>
            </w:r>
            <w:proofErr w:type="spellEnd"/>
            <w:proofErr w:type="gramEnd"/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(умственная)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Быстро устает от задания, требующего умственных затрат; устает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когда читает книжку; устает от первой части занятия.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Работоспособ</w:t>
            </w:r>
            <w:proofErr w:type="spellEnd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</w:p>
          <w:p w:rsidR="00C836DB" w:rsidRPr="0094282C" w:rsidRDefault="00C836DB" w:rsidP="00112983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b/>
                <w:sz w:val="24"/>
                <w:szCs w:val="24"/>
              </w:rPr>
              <w:t>(физическая)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Быстро устает от прогулки; устает от физической нагрузки; быстро теряет работоспособность; работоспособность колеблется в течени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 дня; чередование повышенной и пониженной работоспособности.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6DB" w:rsidRPr="0094282C" w:rsidRDefault="00C836DB" w:rsidP="00112983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 xml:space="preserve">Подчеркните </w:t>
      </w:r>
      <w:r w:rsidRPr="0094282C">
        <w:rPr>
          <w:rFonts w:ascii="Times New Roman" w:hAnsi="Times New Roman" w:cs="Times New Roman"/>
          <w:b/>
          <w:i/>
          <w:sz w:val="24"/>
          <w:szCs w:val="24"/>
        </w:rPr>
        <w:t>часто</w:t>
      </w:r>
      <w:r w:rsidRPr="009428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82C">
        <w:rPr>
          <w:rFonts w:ascii="Times New Roman" w:hAnsi="Times New Roman" w:cs="Times New Roman"/>
          <w:sz w:val="24"/>
          <w:szCs w:val="24"/>
        </w:rPr>
        <w:t>выраженные ситуационно-личностные реакции, признаки и виды расстройств поведения и эмоций у ребенка. Добавьте, которые не указаны.</w:t>
      </w: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>Ф.И. ребенка________________________________________Возраст___________</w:t>
      </w: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>Дата________________                    Воспитатель____________________________</w:t>
      </w: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836DB" w:rsidRPr="0094282C" w:rsidRDefault="00C836DB" w:rsidP="00C836DB">
      <w:pPr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 xml:space="preserve">                 Интерпретация анкет          </w:t>
      </w:r>
    </w:p>
    <w:p w:rsidR="00C836DB" w:rsidRPr="0094282C" w:rsidRDefault="00C836DB" w:rsidP="00C836DB">
      <w:pPr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>Автор анкеты: А Романов  «Наблюдение за  поведением ребенка</w:t>
      </w:r>
    </w:p>
    <w:p w:rsidR="00C836DB" w:rsidRPr="0094282C" w:rsidRDefault="00C836DB" w:rsidP="00C836DB">
      <w:pPr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 xml:space="preserve">  К.С. Лебединской, О.С.Никольской</w:t>
      </w:r>
    </w:p>
    <w:p w:rsidR="00C836DB" w:rsidRPr="0094282C" w:rsidRDefault="00C836DB" w:rsidP="00C836DB">
      <w:pPr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left="36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>Приложение 7</w:t>
      </w:r>
    </w:p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4282C">
        <w:rPr>
          <w:rFonts w:ascii="Times New Roman" w:hAnsi="Times New Roman" w:cs="Times New Roman"/>
          <w:sz w:val="24"/>
          <w:szCs w:val="24"/>
        </w:rPr>
        <w:t>Диагностический инструментарий изучения эмоционально-волевых свойств личности детей дошкольного возраста</w:t>
      </w:r>
    </w:p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836DB" w:rsidRPr="0094282C" w:rsidTr="00112983">
        <w:trPr>
          <w:trHeight w:val="510"/>
        </w:trPr>
        <w:tc>
          <w:tcPr>
            <w:tcW w:w="2392" w:type="dxa"/>
            <w:vMerge w:val="restart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Эмоционально-волевые свойства личности детей</w:t>
            </w:r>
          </w:p>
        </w:tc>
        <w:tc>
          <w:tcPr>
            <w:tcW w:w="7179" w:type="dxa"/>
            <w:gridSpan w:val="3"/>
            <w:tcBorders>
              <w:bottom w:val="single" w:sz="4" w:space="0" w:color="auto"/>
            </w:tcBorders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</w:p>
        </w:tc>
      </w:tr>
      <w:tr w:rsidR="00C836DB" w:rsidRPr="0094282C" w:rsidTr="00112983">
        <w:trPr>
          <w:trHeight w:val="315"/>
        </w:trPr>
        <w:tc>
          <w:tcPr>
            <w:tcW w:w="2392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3 - 4 года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4 - 5 лет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Агрессивность</w:t>
            </w:r>
          </w:p>
        </w:tc>
        <w:tc>
          <w:tcPr>
            <w:tcW w:w="2393" w:type="dxa"/>
            <w:vMerge w:val="restart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Психологическая схема наблюдения за поведением ребенка, разработанная А.А. Романовым</w:t>
            </w:r>
          </w:p>
        </w:tc>
        <w:tc>
          <w:tcPr>
            <w:tcW w:w="4786" w:type="dxa"/>
            <w:gridSpan w:val="2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«Дом, дерево, человек»,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 Бак</w:t>
            </w: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«Тест тревожности», В. </w:t>
            </w: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Амена</w:t>
            </w:r>
            <w:proofErr w:type="spellEnd"/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Страхи</w:t>
            </w:r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Merge w:val="restart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«Кактус», М.А. Панфилова</w:t>
            </w: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Неуверенность в себе</w:t>
            </w:r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Merge w:val="restart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82C">
              <w:rPr>
                <w:rFonts w:ascii="Times New Roman" w:hAnsi="Times New Roman" w:cs="Times New Roman"/>
                <w:sz w:val="24"/>
                <w:szCs w:val="24"/>
              </w:rPr>
              <w:t xml:space="preserve">«Дом, дерево, человек», </w:t>
            </w:r>
            <w:proofErr w:type="gram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. Бак</w:t>
            </w:r>
          </w:p>
        </w:tc>
      </w:tr>
      <w:tr w:rsidR="00C836DB" w:rsidRPr="0094282C" w:rsidTr="00112983">
        <w:tc>
          <w:tcPr>
            <w:tcW w:w="2392" w:type="dxa"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82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393" w:type="dxa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vMerge/>
          </w:tcPr>
          <w:p w:rsidR="00C836DB" w:rsidRPr="0094282C" w:rsidRDefault="00C836DB" w:rsidP="00112983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6DB" w:rsidRPr="0094282C" w:rsidRDefault="00C836DB" w:rsidP="00C836DB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836DB" w:rsidRPr="0094282C" w:rsidRDefault="00C836DB" w:rsidP="00C836DB">
      <w:pPr>
        <w:spacing w:line="360" w:lineRule="auto"/>
        <w:ind w:firstLine="500"/>
        <w:jc w:val="right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836DB" w:rsidRPr="00942EF0" w:rsidRDefault="00C836DB" w:rsidP="00C83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9A1" w:rsidRPr="00C836DB" w:rsidRDefault="005C59A1">
      <w:pPr>
        <w:rPr>
          <w:rFonts w:ascii="Times New Roman" w:hAnsi="Times New Roman" w:cs="Times New Roman"/>
          <w:sz w:val="24"/>
          <w:szCs w:val="24"/>
        </w:rPr>
      </w:pPr>
    </w:p>
    <w:sectPr w:rsidR="005C59A1" w:rsidRPr="00C836DB" w:rsidSect="00B739C3">
      <w:pgSz w:w="11906" w:h="16838"/>
      <w:pgMar w:top="822" w:right="851" w:bottom="709" w:left="1276" w:header="720" w:footer="720" w:gutter="0"/>
      <w:pgNumType w:start="1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7D" w:rsidRDefault="006D7D7D" w:rsidP="006D7D7D">
      <w:pPr>
        <w:spacing w:after="0" w:line="240" w:lineRule="auto"/>
      </w:pPr>
      <w:r>
        <w:separator/>
      </w:r>
    </w:p>
  </w:endnote>
  <w:endnote w:type="continuationSeparator" w:id="0">
    <w:p w:rsidR="006D7D7D" w:rsidRDefault="006D7D7D" w:rsidP="006D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EC6" w:rsidRDefault="006D7D7D">
    <w:pPr>
      <w:pStyle w:val="a5"/>
      <w:jc w:val="right"/>
    </w:pPr>
    <w:r>
      <w:fldChar w:fldCharType="begin"/>
    </w:r>
    <w:r w:rsidR="005C59A1">
      <w:instrText xml:space="preserve"> PAGE   \* MERGEFORMAT </w:instrText>
    </w:r>
    <w:r>
      <w:fldChar w:fldCharType="separate"/>
    </w:r>
    <w:r w:rsidR="006F4273">
      <w:rPr>
        <w:noProof/>
      </w:rPr>
      <w:t>18</w:t>
    </w:r>
    <w:r>
      <w:fldChar w:fldCharType="end"/>
    </w:r>
  </w:p>
  <w:p w:rsidR="00C573F0" w:rsidRDefault="006F42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7D" w:rsidRDefault="006D7D7D" w:rsidP="006D7D7D">
      <w:pPr>
        <w:spacing w:after="0" w:line="240" w:lineRule="auto"/>
      </w:pPr>
      <w:r>
        <w:separator/>
      </w:r>
    </w:p>
  </w:footnote>
  <w:footnote w:type="continuationSeparator" w:id="0">
    <w:p w:rsidR="006D7D7D" w:rsidRDefault="006D7D7D" w:rsidP="006D7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1">
    <w:nsid w:val="5A97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6DB"/>
    <w:rsid w:val="005C59A1"/>
    <w:rsid w:val="006D7D7D"/>
    <w:rsid w:val="006F4273"/>
    <w:rsid w:val="00C8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7D"/>
  </w:style>
  <w:style w:type="paragraph" w:styleId="1">
    <w:name w:val="heading 1"/>
    <w:basedOn w:val="a"/>
    <w:next w:val="a"/>
    <w:link w:val="10"/>
    <w:uiPriority w:val="9"/>
    <w:qFormat/>
    <w:rsid w:val="00C83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6DB"/>
    <w:p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83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36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3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836DB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FontStyle22">
    <w:name w:val="Font Style22"/>
    <w:basedOn w:val="a0"/>
    <w:rsid w:val="00C836DB"/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3">
    <w:name w:val="Body Text"/>
    <w:basedOn w:val="a"/>
    <w:link w:val="a4"/>
    <w:rsid w:val="00C836DB"/>
    <w:pPr>
      <w:suppressAutoHyphens/>
      <w:spacing w:after="120" w:line="240" w:lineRule="auto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836DB"/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paragraph" w:customStyle="1" w:styleId="11">
    <w:name w:val="Обычный (веб)1"/>
    <w:basedOn w:val="a"/>
    <w:rsid w:val="00C836DB"/>
    <w:pPr>
      <w:suppressAutoHyphens/>
      <w:spacing w:before="280" w:after="28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msonormalbullet1gif">
    <w:name w:val="msonormalbullet1.gif"/>
    <w:basedOn w:val="a"/>
    <w:rsid w:val="00C836DB"/>
    <w:pPr>
      <w:suppressAutoHyphens/>
      <w:spacing w:before="28" w:after="28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rsid w:val="00C836D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C836DB"/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LTTitel">
    <w:name w:val="???????~LT~Titel"/>
    <w:rsid w:val="00C836DB"/>
    <w:pPr>
      <w:widowControl w:val="0"/>
      <w:suppressAutoHyphens/>
      <w:autoSpaceDE w:val="0"/>
      <w:spacing w:after="0" w:line="240" w:lineRule="auto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customStyle="1" w:styleId="Style2">
    <w:name w:val="Style2"/>
    <w:basedOn w:val="a"/>
    <w:rsid w:val="00C836DB"/>
    <w:pPr>
      <w:suppressAutoHyphens/>
      <w:spacing w:after="0" w:line="552" w:lineRule="exact"/>
      <w:ind w:firstLine="782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C836DB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9D56D-0FE3-40C1-A1F9-13070840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36</Pages>
  <Words>6320</Words>
  <Characters>36026</Characters>
  <Application>Microsoft Office Word</Application>
  <DocSecurity>0</DocSecurity>
  <Lines>300</Lines>
  <Paragraphs>84</Paragraphs>
  <ScaleCrop>false</ScaleCrop>
  <Company>Grizli777</Company>
  <LinksUpToDate>false</LinksUpToDate>
  <CharactersWithSpaces>42262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Загадка</dc:creator>
  <cp:keywords/>
  <dc:description/>
  <cp:lastModifiedBy>User</cp:lastModifiedBy>
  <cp:revision>3</cp:revision>
  <dcterms:created xsi:type="dcterms:W3CDTF">2019-04-22T11:41:00Z</dcterms:created>
  <dcterms:modified xsi:type="dcterms:W3CDTF">2019-06-13T02:21:00Z</dcterms:modified>
</cp:coreProperties>
</file>